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AC" w:rsidRPr="0045384D" w:rsidRDefault="006D2AAC" w:rsidP="006D2AAC">
      <w:pPr>
        <w:ind w:firstLine="0"/>
        <w:contextualSpacing w:val="0"/>
        <w:jc w:val="center"/>
        <w:rPr>
          <w:color w:val="auto"/>
          <w:sz w:val="36"/>
          <w:szCs w:val="36"/>
        </w:rPr>
      </w:pPr>
      <w:r w:rsidRPr="0045384D">
        <w:rPr>
          <w:color w:val="auto"/>
          <w:sz w:val="36"/>
          <w:szCs w:val="36"/>
        </w:rPr>
        <w:t>ГЕРБ</w:t>
      </w:r>
    </w:p>
    <w:p w:rsidR="006D2AAC" w:rsidRPr="0045384D" w:rsidRDefault="006D2AAC" w:rsidP="006D2AAC">
      <w:pPr>
        <w:ind w:firstLine="0"/>
        <w:contextualSpacing w:val="0"/>
        <w:jc w:val="center"/>
        <w:rPr>
          <w:b/>
          <w:color w:val="auto"/>
          <w:sz w:val="36"/>
          <w:szCs w:val="36"/>
        </w:rPr>
      </w:pPr>
      <w:r w:rsidRPr="0045384D">
        <w:rPr>
          <w:b/>
          <w:color w:val="auto"/>
          <w:sz w:val="36"/>
          <w:szCs w:val="36"/>
        </w:rPr>
        <w:t>Муниципальное образование</w:t>
      </w:r>
    </w:p>
    <w:p w:rsidR="006D2AAC" w:rsidRPr="0045384D" w:rsidRDefault="006D2AAC" w:rsidP="006D2AAC">
      <w:pPr>
        <w:ind w:firstLine="0"/>
        <w:contextualSpacing w:val="0"/>
        <w:jc w:val="center"/>
        <w:rPr>
          <w:b/>
          <w:color w:val="auto"/>
          <w:sz w:val="36"/>
          <w:szCs w:val="36"/>
        </w:rPr>
      </w:pPr>
      <w:r w:rsidRPr="0045384D">
        <w:rPr>
          <w:b/>
          <w:color w:val="auto"/>
          <w:sz w:val="36"/>
          <w:szCs w:val="36"/>
        </w:rPr>
        <w:t>«</w:t>
      </w:r>
      <w:proofErr w:type="spellStart"/>
      <w:r w:rsidRPr="0045384D">
        <w:rPr>
          <w:b/>
          <w:color w:val="auto"/>
          <w:sz w:val="36"/>
          <w:szCs w:val="36"/>
        </w:rPr>
        <w:t>Токсовское</w:t>
      </w:r>
      <w:proofErr w:type="spellEnd"/>
      <w:r w:rsidRPr="0045384D">
        <w:rPr>
          <w:b/>
          <w:color w:val="auto"/>
          <w:sz w:val="36"/>
          <w:szCs w:val="36"/>
        </w:rPr>
        <w:t xml:space="preserve"> городское поселение»</w:t>
      </w:r>
    </w:p>
    <w:p w:rsidR="006D2AAC" w:rsidRPr="0045384D" w:rsidRDefault="006D2AAC" w:rsidP="006D2AAC">
      <w:pPr>
        <w:ind w:firstLine="0"/>
        <w:contextualSpacing w:val="0"/>
        <w:jc w:val="center"/>
        <w:rPr>
          <w:b/>
          <w:color w:val="auto"/>
          <w:sz w:val="36"/>
          <w:szCs w:val="36"/>
        </w:rPr>
      </w:pPr>
      <w:r w:rsidRPr="0045384D">
        <w:rPr>
          <w:b/>
          <w:color w:val="auto"/>
          <w:sz w:val="36"/>
          <w:szCs w:val="36"/>
        </w:rPr>
        <w:t>Всеволожского муниципального района</w:t>
      </w:r>
    </w:p>
    <w:p w:rsidR="006D2AAC" w:rsidRPr="0045384D" w:rsidRDefault="006D2AAC" w:rsidP="006D2AAC">
      <w:pPr>
        <w:ind w:firstLine="0"/>
        <w:contextualSpacing w:val="0"/>
        <w:jc w:val="center"/>
        <w:rPr>
          <w:b/>
          <w:color w:val="auto"/>
          <w:sz w:val="36"/>
          <w:szCs w:val="36"/>
        </w:rPr>
      </w:pPr>
      <w:r w:rsidRPr="0045384D">
        <w:rPr>
          <w:b/>
          <w:color w:val="auto"/>
          <w:sz w:val="36"/>
          <w:szCs w:val="36"/>
        </w:rPr>
        <w:t>Ленинградской области</w:t>
      </w:r>
    </w:p>
    <w:p w:rsidR="006D2AAC" w:rsidRPr="0045384D" w:rsidRDefault="006D2AAC" w:rsidP="006D2AAC">
      <w:pPr>
        <w:ind w:firstLine="0"/>
        <w:contextualSpacing w:val="0"/>
        <w:jc w:val="center"/>
        <w:rPr>
          <w:b/>
          <w:color w:val="auto"/>
          <w:sz w:val="20"/>
        </w:rPr>
      </w:pPr>
    </w:p>
    <w:p w:rsidR="006D2AAC" w:rsidRPr="0045384D" w:rsidRDefault="006D2AAC" w:rsidP="006D2AAC">
      <w:pPr>
        <w:ind w:firstLine="0"/>
        <w:contextualSpacing w:val="0"/>
        <w:jc w:val="center"/>
        <w:rPr>
          <w:b/>
          <w:color w:val="auto"/>
          <w:sz w:val="36"/>
          <w:szCs w:val="36"/>
        </w:rPr>
      </w:pPr>
      <w:r w:rsidRPr="0045384D">
        <w:rPr>
          <w:b/>
          <w:color w:val="auto"/>
          <w:sz w:val="36"/>
          <w:szCs w:val="36"/>
        </w:rPr>
        <w:t>АДМИНИСТРАЦИЯ</w:t>
      </w:r>
    </w:p>
    <w:p w:rsidR="006D2AAC" w:rsidRPr="0045384D" w:rsidRDefault="006D2AAC" w:rsidP="006D2AAC">
      <w:pPr>
        <w:ind w:firstLine="0"/>
        <w:contextualSpacing w:val="0"/>
        <w:jc w:val="center"/>
        <w:rPr>
          <w:b/>
          <w:color w:val="auto"/>
          <w:sz w:val="20"/>
        </w:rPr>
      </w:pPr>
    </w:p>
    <w:p w:rsidR="006D2AAC" w:rsidRDefault="006D2AAC" w:rsidP="006D2AAC">
      <w:pPr>
        <w:keepNext/>
        <w:spacing w:after="120"/>
        <w:ind w:firstLine="0"/>
        <w:contextualSpacing w:val="0"/>
        <w:jc w:val="center"/>
        <w:outlineLvl w:val="0"/>
        <w:rPr>
          <w:b/>
          <w:color w:val="auto"/>
          <w:sz w:val="48"/>
          <w:szCs w:val="48"/>
        </w:rPr>
      </w:pPr>
      <w:r w:rsidRPr="0045384D">
        <w:rPr>
          <w:b/>
          <w:color w:val="auto"/>
          <w:sz w:val="48"/>
          <w:szCs w:val="48"/>
        </w:rPr>
        <w:t>Постановление</w:t>
      </w:r>
    </w:p>
    <w:p w:rsidR="007A1AFA" w:rsidRPr="0045384D" w:rsidRDefault="007A1AFA" w:rsidP="006D2AAC">
      <w:pPr>
        <w:keepNext/>
        <w:spacing w:after="120"/>
        <w:ind w:firstLine="0"/>
        <w:contextualSpacing w:val="0"/>
        <w:jc w:val="center"/>
        <w:outlineLvl w:val="0"/>
        <w:rPr>
          <w:b/>
          <w:color w:val="auto"/>
          <w:sz w:val="48"/>
          <w:szCs w:val="48"/>
        </w:rPr>
      </w:pPr>
    </w:p>
    <w:p w:rsidR="006D2AAC" w:rsidRPr="0045384D" w:rsidRDefault="007A1AFA" w:rsidP="006D2AAC">
      <w:pPr>
        <w:tabs>
          <w:tab w:val="left" w:pos="6705"/>
        </w:tabs>
        <w:ind w:firstLine="0"/>
        <w:contextualSpacing w:val="0"/>
        <w:jc w:val="left"/>
        <w:rPr>
          <w:color w:val="auto"/>
          <w:szCs w:val="28"/>
        </w:rPr>
      </w:pPr>
      <w:r w:rsidRPr="007A1AFA">
        <w:rPr>
          <w:color w:val="auto"/>
          <w:szCs w:val="28"/>
          <w:u w:val="single"/>
        </w:rPr>
        <w:t>27.06.2022</w:t>
      </w:r>
      <w:r w:rsidR="006D2AAC">
        <w:rPr>
          <w:color w:val="auto"/>
          <w:szCs w:val="28"/>
        </w:rPr>
        <w:t xml:space="preserve">                                                                </w:t>
      </w:r>
      <w:r>
        <w:rPr>
          <w:color w:val="auto"/>
          <w:szCs w:val="28"/>
        </w:rPr>
        <w:t xml:space="preserve">                                     </w:t>
      </w:r>
      <w:r w:rsidR="006D2AAC">
        <w:rPr>
          <w:color w:val="auto"/>
          <w:szCs w:val="28"/>
        </w:rPr>
        <w:t xml:space="preserve">  </w:t>
      </w:r>
      <w:r>
        <w:rPr>
          <w:color w:val="auto"/>
          <w:szCs w:val="28"/>
        </w:rPr>
        <w:t xml:space="preserve">№ </w:t>
      </w:r>
      <w:r w:rsidRPr="007A1AFA">
        <w:rPr>
          <w:color w:val="auto"/>
          <w:szCs w:val="28"/>
          <w:u w:val="single"/>
        </w:rPr>
        <w:t>326</w:t>
      </w:r>
    </w:p>
    <w:p w:rsidR="006D2AAC" w:rsidRPr="0045384D" w:rsidRDefault="006D2AAC" w:rsidP="006D2AAC">
      <w:pPr>
        <w:tabs>
          <w:tab w:val="left" w:pos="6705"/>
        </w:tabs>
        <w:ind w:firstLine="0"/>
        <w:contextualSpacing w:val="0"/>
        <w:jc w:val="left"/>
        <w:rPr>
          <w:color w:val="auto"/>
          <w:sz w:val="20"/>
        </w:rPr>
      </w:pPr>
      <w:r>
        <w:rPr>
          <w:color w:val="auto"/>
          <w:sz w:val="20"/>
        </w:rPr>
        <w:t xml:space="preserve"> </w:t>
      </w:r>
      <w:proofErr w:type="spellStart"/>
      <w:r w:rsidRPr="0045384D">
        <w:rPr>
          <w:color w:val="auto"/>
          <w:sz w:val="20"/>
        </w:rPr>
        <w:t>г.п</w:t>
      </w:r>
      <w:proofErr w:type="spellEnd"/>
      <w:r w:rsidRPr="0045384D">
        <w:rPr>
          <w:color w:val="auto"/>
          <w:sz w:val="20"/>
        </w:rPr>
        <w:t>. Токсово</w:t>
      </w:r>
      <w:r>
        <w:rPr>
          <w:color w:val="auto"/>
          <w:sz w:val="20"/>
        </w:rPr>
        <w:t xml:space="preserve"> </w:t>
      </w:r>
      <w:r w:rsidRPr="0045384D">
        <w:rPr>
          <w:color w:val="auto"/>
          <w:sz w:val="20"/>
        </w:rPr>
        <w:t xml:space="preserve"> </w:t>
      </w:r>
    </w:p>
    <w:p w:rsidR="006D2AAC" w:rsidRPr="00D63668" w:rsidRDefault="006D2AAC" w:rsidP="006D2AAC">
      <w:pPr>
        <w:ind w:firstLine="0"/>
        <w:rPr>
          <w:szCs w:val="28"/>
        </w:rPr>
      </w:pPr>
      <w:r w:rsidRPr="00D63668">
        <w:rPr>
          <w:szCs w:val="28"/>
        </w:rPr>
        <w:t xml:space="preserve">Об утверждении Положения </w:t>
      </w:r>
    </w:p>
    <w:p w:rsidR="006D2AAC" w:rsidRPr="00D63668" w:rsidRDefault="006D2AAC" w:rsidP="006D2AAC">
      <w:pPr>
        <w:ind w:firstLine="0"/>
        <w:rPr>
          <w:szCs w:val="28"/>
        </w:rPr>
      </w:pPr>
      <w:r w:rsidRPr="00D63668">
        <w:rPr>
          <w:szCs w:val="28"/>
        </w:rPr>
        <w:t xml:space="preserve">об ограничениях, запретах и обязанностях, </w:t>
      </w:r>
    </w:p>
    <w:p w:rsidR="006D2AAC" w:rsidRPr="00D63668" w:rsidRDefault="006D2AAC" w:rsidP="006D2AAC">
      <w:pPr>
        <w:ind w:firstLine="0"/>
        <w:rPr>
          <w:szCs w:val="28"/>
        </w:rPr>
      </w:pPr>
      <w:r w:rsidRPr="00D63668">
        <w:rPr>
          <w:szCs w:val="28"/>
        </w:rPr>
        <w:t xml:space="preserve">налагаемых на муниципальных служащих </w:t>
      </w:r>
    </w:p>
    <w:p w:rsidR="006D2AAC" w:rsidRPr="00D63668" w:rsidRDefault="006D2AAC" w:rsidP="006D2AAC">
      <w:pPr>
        <w:ind w:firstLine="0"/>
        <w:rPr>
          <w:szCs w:val="28"/>
        </w:rPr>
      </w:pPr>
      <w:r w:rsidRPr="00D63668">
        <w:rPr>
          <w:szCs w:val="28"/>
        </w:rPr>
        <w:t>администрации МО «</w:t>
      </w:r>
      <w:proofErr w:type="spellStart"/>
      <w:r w:rsidRPr="00D63668">
        <w:rPr>
          <w:szCs w:val="28"/>
        </w:rPr>
        <w:t>Токсовское</w:t>
      </w:r>
      <w:proofErr w:type="spellEnd"/>
    </w:p>
    <w:p w:rsidR="006D2AAC" w:rsidRDefault="006D2AAC" w:rsidP="006D2AAC">
      <w:pPr>
        <w:ind w:firstLine="0"/>
        <w:rPr>
          <w:szCs w:val="28"/>
        </w:rPr>
      </w:pPr>
      <w:r w:rsidRPr="00D63668">
        <w:rPr>
          <w:szCs w:val="28"/>
        </w:rPr>
        <w:t>городское поселение»</w:t>
      </w:r>
    </w:p>
    <w:p w:rsidR="006D2AAC" w:rsidRDefault="006D2AAC" w:rsidP="006D2AAC">
      <w:pPr>
        <w:ind w:firstLine="0"/>
        <w:rPr>
          <w:szCs w:val="28"/>
        </w:rPr>
      </w:pPr>
    </w:p>
    <w:p w:rsidR="006D2AAC" w:rsidRDefault="006D2AAC" w:rsidP="006D2AAC">
      <w:pPr>
        <w:rPr>
          <w:szCs w:val="28"/>
        </w:rPr>
      </w:pPr>
      <w:r w:rsidRPr="00D63668">
        <w:rPr>
          <w:szCs w:val="28"/>
        </w:rPr>
        <w:t xml:space="preserve">В соответствии с Федеральным законом от 25.12.2008 № 273-ФЗ </w:t>
      </w:r>
      <w:r>
        <w:rPr>
          <w:szCs w:val="28"/>
        </w:rPr>
        <w:br/>
      </w:r>
      <w:r w:rsidRPr="00D63668">
        <w:rPr>
          <w:szCs w:val="28"/>
        </w:rPr>
        <w:t xml:space="preserve">«О противодействии коррупции», Федеральным законом от 06.10.2003 </w:t>
      </w:r>
      <w:r>
        <w:rPr>
          <w:szCs w:val="28"/>
        </w:rPr>
        <w:br/>
      </w:r>
      <w:r w:rsidRPr="00D63668">
        <w:rPr>
          <w:szCs w:val="28"/>
        </w:rPr>
        <w:t xml:space="preserve">№ 131-ФЗ «Об общих принципах организации местного самоуправления </w:t>
      </w:r>
      <w:r>
        <w:rPr>
          <w:szCs w:val="28"/>
        </w:rPr>
        <w:br/>
      </w:r>
      <w:r w:rsidRPr="00D63668">
        <w:rPr>
          <w:szCs w:val="28"/>
        </w:rPr>
        <w:t xml:space="preserve">в Российской Федерации», Федеральным законом от 02.03.2007 № 25-ФЗ </w:t>
      </w:r>
      <w:r>
        <w:rPr>
          <w:szCs w:val="28"/>
        </w:rPr>
        <w:br/>
      </w:r>
      <w:r w:rsidRPr="00D63668">
        <w:rPr>
          <w:szCs w:val="28"/>
        </w:rPr>
        <w:t>«О муниципальной службе в Российской Федерации», Федеральным законом от 03.12.2012 № 230-ФЗ «О контроле за соответствием расходов лиц, занимающих государственные должности, и иных лиц их доходам»,  администрация муниципального образования «</w:t>
      </w:r>
      <w:proofErr w:type="spellStart"/>
      <w:r w:rsidRPr="00D63668">
        <w:rPr>
          <w:szCs w:val="28"/>
        </w:rPr>
        <w:t>Токсовское</w:t>
      </w:r>
      <w:proofErr w:type="spellEnd"/>
      <w:r w:rsidRPr="00D63668">
        <w:rPr>
          <w:szCs w:val="28"/>
        </w:rPr>
        <w:t xml:space="preserve"> городское поселение» Всеволожского муниципального района Ленинградской области,</w:t>
      </w:r>
    </w:p>
    <w:p w:rsidR="006D2AAC" w:rsidRDefault="006D2AAC" w:rsidP="006D2AAC">
      <w:pPr>
        <w:rPr>
          <w:szCs w:val="28"/>
        </w:rPr>
      </w:pPr>
    </w:p>
    <w:p w:rsidR="006D2AAC" w:rsidRDefault="006D2AAC" w:rsidP="006D2AAC">
      <w:pPr>
        <w:rPr>
          <w:szCs w:val="28"/>
        </w:rPr>
      </w:pPr>
      <w:r>
        <w:rPr>
          <w:szCs w:val="28"/>
        </w:rPr>
        <w:t>ПОСТАНОВЛЯЕТ</w:t>
      </w:r>
      <w:r w:rsidRPr="00EA50C1">
        <w:rPr>
          <w:szCs w:val="28"/>
        </w:rPr>
        <w:t>:</w:t>
      </w:r>
    </w:p>
    <w:p w:rsidR="006D2AAC" w:rsidRDefault="006D2AAC" w:rsidP="006D2AAC">
      <w:pPr>
        <w:rPr>
          <w:szCs w:val="28"/>
        </w:rPr>
      </w:pPr>
    </w:p>
    <w:p w:rsidR="006D2AAC" w:rsidRPr="00D63668" w:rsidRDefault="006D2AAC" w:rsidP="006D2AAC">
      <w:pPr>
        <w:ind w:firstLine="708"/>
        <w:rPr>
          <w:szCs w:val="28"/>
        </w:rPr>
      </w:pPr>
      <w:r w:rsidRPr="00D63668">
        <w:rPr>
          <w:szCs w:val="28"/>
        </w:rPr>
        <w:t>1. Утвердить Положение об ограничениях, запретах и обязанностях, налагае</w:t>
      </w:r>
      <w:r>
        <w:rPr>
          <w:szCs w:val="28"/>
        </w:rPr>
        <w:t xml:space="preserve">мых на муниципальных служащих </w:t>
      </w:r>
      <w:r w:rsidRPr="00D63668">
        <w:rPr>
          <w:szCs w:val="28"/>
        </w:rPr>
        <w:t>администрации МО «</w:t>
      </w:r>
      <w:proofErr w:type="spellStart"/>
      <w:r w:rsidRPr="00D63668">
        <w:rPr>
          <w:szCs w:val="28"/>
        </w:rPr>
        <w:t>Токсовское</w:t>
      </w:r>
      <w:proofErr w:type="spellEnd"/>
      <w:r w:rsidRPr="00D63668">
        <w:rPr>
          <w:szCs w:val="28"/>
        </w:rPr>
        <w:t xml:space="preserve"> городское поселение», согласно </w:t>
      </w:r>
      <w:proofErr w:type="gramStart"/>
      <w:r w:rsidRPr="00D63668">
        <w:rPr>
          <w:szCs w:val="28"/>
        </w:rPr>
        <w:t>приложению</w:t>
      </w:r>
      <w:proofErr w:type="gramEnd"/>
      <w:r w:rsidRPr="00D63668">
        <w:rPr>
          <w:szCs w:val="28"/>
        </w:rPr>
        <w:t xml:space="preserve"> к настоящему постановлению.</w:t>
      </w:r>
    </w:p>
    <w:p w:rsidR="006D2AAC" w:rsidRPr="00D63668" w:rsidRDefault="006D2AAC" w:rsidP="006D2AAC">
      <w:pPr>
        <w:ind w:firstLine="708"/>
        <w:rPr>
          <w:szCs w:val="28"/>
        </w:rPr>
      </w:pPr>
      <w:r w:rsidRPr="00D63668">
        <w:rPr>
          <w:szCs w:val="28"/>
        </w:rPr>
        <w:t>2. Настоящее постановление опубликовать в газете «Вести Токсово» и на официальном сайте МО «</w:t>
      </w:r>
      <w:proofErr w:type="spellStart"/>
      <w:r w:rsidRPr="00D63668">
        <w:rPr>
          <w:szCs w:val="28"/>
        </w:rPr>
        <w:t>Токсовское</w:t>
      </w:r>
      <w:proofErr w:type="spellEnd"/>
      <w:r w:rsidRPr="00D63668">
        <w:rPr>
          <w:szCs w:val="28"/>
        </w:rPr>
        <w:t xml:space="preserve"> городское поселение». </w:t>
      </w:r>
    </w:p>
    <w:p w:rsidR="006D2AAC" w:rsidRPr="00D63668" w:rsidRDefault="006D2AAC" w:rsidP="006D2AAC">
      <w:pPr>
        <w:ind w:firstLine="708"/>
        <w:rPr>
          <w:szCs w:val="28"/>
        </w:rPr>
      </w:pPr>
      <w:r w:rsidRPr="00D63668">
        <w:rPr>
          <w:szCs w:val="28"/>
        </w:rPr>
        <w:t>3. Настоящее постановление вступает в силу после официального опубликования в газете «Вести Токсово» и на официальном сайте МО «</w:t>
      </w:r>
      <w:proofErr w:type="spellStart"/>
      <w:r w:rsidRPr="00D63668">
        <w:rPr>
          <w:szCs w:val="28"/>
        </w:rPr>
        <w:t>Токсовское</w:t>
      </w:r>
      <w:proofErr w:type="spellEnd"/>
      <w:r w:rsidRPr="00D63668">
        <w:rPr>
          <w:szCs w:val="28"/>
        </w:rPr>
        <w:t xml:space="preserve"> городское поселение».</w:t>
      </w:r>
    </w:p>
    <w:p w:rsidR="006D2AAC" w:rsidRDefault="006D2AAC" w:rsidP="006D2AAC">
      <w:pPr>
        <w:rPr>
          <w:szCs w:val="28"/>
        </w:rPr>
      </w:pPr>
      <w:r w:rsidRPr="00D63668">
        <w:rPr>
          <w:szCs w:val="28"/>
        </w:rPr>
        <w:t>4. Контроль за исполнением настоящего постановления оставляю за собой.</w:t>
      </w:r>
    </w:p>
    <w:p w:rsidR="006D2AAC" w:rsidRDefault="006D2AAC" w:rsidP="006D2AAC">
      <w:pPr>
        <w:ind w:firstLine="0"/>
        <w:rPr>
          <w:szCs w:val="28"/>
        </w:rPr>
      </w:pPr>
      <w:bookmarkStart w:id="0" w:name="_GoBack"/>
      <w:bookmarkEnd w:id="0"/>
    </w:p>
    <w:p w:rsidR="006D2AAC" w:rsidRDefault="006D2AAC" w:rsidP="006D2AAC">
      <w:pPr>
        <w:ind w:firstLine="0"/>
        <w:rPr>
          <w:szCs w:val="28"/>
        </w:rPr>
      </w:pPr>
      <w:r>
        <w:rPr>
          <w:szCs w:val="28"/>
        </w:rPr>
        <w:t>Глава администрации</w:t>
      </w:r>
      <w:r>
        <w:rPr>
          <w:szCs w:val="28"/>
        </w:rPr>
        <w:tab/>
      </w:r>
      <w:r>
        <w:rPr>
          <w:szCs w:val="28"/>
        </w:rPr>
        <w:tab/>
      </w:r>
      <w:r>
        <w:rPr>
          <w:szCs w:val="28"/>
        </w:rPr>
        <w:tab/>
      </w:r>
      <w:r>
        <w:rPr>
          <w:szCs w:val="28"/>
        </w:rPr>
        <w:tab/>
      </w:r>
      <w:r>
        <w:rPr>
          <w:szCs w:val="28"/>
        </w:rPr>
        <w:tab/>
      </w:r>
      <w:r>
        <w:rPr>
          <w:szCs w:val="28"/>
        </w:rPr>
        <w:tab/>
      </w:r>
      <w:r>
        <w:rPr>
          <w:szCs w:val="28"/>
        </w:rPr>
        <w:tab/>
        <w:t>С.Н. Кузьмин</w:t>
      </w:r>
    </w:p>
    <w:p w:rsidR="006D2AAC" w:rsidRDefault="006D2AAC" w:rsidP="006D2AAC">
      <w:pPr>
        <w:ind w:left="5245" w:firstLine="0"/>
        <w:rPr>
          <w:szCs w:val="28"/>
        </w:rPr>
      </w:pPr>
    </w:p>
    <w:p w:rsidR="006D2AAC" w:rsidRDefault="006D2AAC" w:rsidP="006D2AAC">
      <w:pPr>
        <w:ind w:left="5245" w:firstLine="0"/>
        <w:rPr>
          <w:szCs w:val="28"/>
        </w:rPr>
      </w:pPr>
      <w:r w:rsidRPr="000411DE">
        <w:rPr>
          <w:szCs w:val="28"/>
        </w:rPr>
        <w:t>Приложение</w:t>
      </w:r>
    </w:p>
    <w:p w:rsidR="006D2AAC" w:rsidRDefault="006D2AAC" w:rsidP="006D2AAC">
      <w:pPr>
        <w:ind w:left="5245"/>
        <w:rPr>
          <w:szCs w:val="28"/>
        </w:rPr>
      </w:pPr>
    </w:p>
    <w:p w:rsidR="006D2AAC" w:rsidRPr="000411DE" w:rsidRDefault="006D2AAC" w:rsidP="006D2AAC">
      <w:pPr>
        <w:ind w:left="5245" w:firstLine="0"/>
        <w:jc w:val="left"/>
        <w:rPr>
          <w:szCs w:val="28"/>
        </w:rPr>
      </w:pPr>
      <w:r>
        <w:rPr>
          <w:szCs w:val="28"/>
        </w:rPr>
        <w:t>УТВЕРЖДЕНО</w:t>
      </w:r>
    </w:p>
    <w:p w:rsidR="006D2AAC" w:rsidRPr="000411DE" w:rsidRDefault="006D2AAC" w:rsidP="006D2AAC">
      <w:pPr>
        <w:ind w:left="5245" w:firstLine="0"/>
        <w:jc w:val="left"/>
        <w:rPr>
          <w:szCs w:val="28"/>
        </w:rPr>
      </w:pPr>
      <w:r>
        <w:rPr>
          <w:szCs w:val="28"/>
        </w:rPr>
        <w:t>п</w:t>
      </w:r>
      <w:r w:rsidRPr="000411DE">
        <w:rPr>
          <w:szCs w:val="28"/>
        </w:rPr>
        <w:t>остановлени</w:t>
      </w:r>
      <w:r>
        <w:rPr>
          <w:szCs w:val="28"/>
        </w:rPr>
        <w:t>ем</w:t>
      </w:r>
      <w:r w:rsidRPr="000411DE">
        <w:rPr>
          <w:szCs w:val="28"/>
        </w:rPr>
        <w:t xml:space="preserve"> администрации</w:t>
      </w:r>
    </w:p>
    <w:p w:rsidR="006D2AAC" w:rsidRPr="000411DE" w:rsidRDefault="006D2AAC" w:rsidP="006D2AAC">
      <w:pPr>
        <w:ind w:left="5245" w:firstLine="0"/>
        <w:jc w:val="left"/>
        <w:rPr>
          <w:szCs w:val="28"/>
        </w:rPr>
      </w:pPr>
      <w:r w:rsidRPr="000411DE">
        <w:rPr>
          <w:szCs w:val="28"/>
        </w:rPr>
        <w:t>МО «</w:t>
      </w:r>
      <w:proofErr w:type="spellStart"/>
      <w:r w:rsidRPr="000411DE">
        <w:rPr>
          <w:szCs w:val="28"/>
        </w:rPr>
        <w:t>Токсовское</w:t>
      </w:r>
      <w:proofErr w:type="spellEnd"/>
      <w:r w:rsidRPr="000411DE">
        <w:rPr>
          <w:szCs w:val="28"/>
        </w:rPr>
        <w:t xml:space="preserve"> городское</w:t>
      </w:r>
      <w:r>
        <w:rPr>
          <w:szCs w:val="28"/>
        </w:rPr>
        <w:t xml:space="preserve"> </w:t>
      </w:r>
      <w:r w:rsidRPr="000411DE">
        <w:rPr>
          <w:szCs w:val="28"/>
        </w:rPr>
        <w:t>поселение»</w:t>
      </w:r>
    </w:p>
    <w:p w:rsidR="006D2AAC" w:rsidRPr="000411DE" w:rsidRDefault="006D2AAC" w:rsidP="006D2AAC">
      <w:pPr>
        <w:ind w:left="5245" w:firstLine="0"/>
        <w:jc w:val="left"/>
        <w:rPr>
          <w:szCs w:val="28"/>
        </w:rPr>
      </w:pPr>
      <w:r w:rsidRPr="000411DE">
        <w:rPr>
          <w:szCs w:val="28"/>
        </w:rPr>
        <w:t xml:space="preserve">от </w:t>
      </w:r>
      <w:r>
        <w:rPr>
          <w:szCs w:val="28"/>
        </w:rPr>
        <w:t>_____________</w:t>
      </w:r>
      <w:r w:rsidRPr="000411DE">
        <w:rPr>
          <w:szCs w:val="28"/>
        </w:rPr>
        <w:t>____</w:t>
      </w:r>
      <w:r>
        <w:rPr>
          <w:szCs w:val="28"/>
        </w:rPr>
        <w:t xml:space="preserve"> № ________</w:t>
      </w:r>
    </w:p>
    <w:p w:rsidR="006D2AAC" w:rsidRPr="000411DE" w:rsidRDefault="006D2AAC" w:rsidP="006D2AAC">
      <w:pPr>
        <w:ind w:firstLine="4962"/>
        <w:jc w:val="right"/>
        <w:rPr>
          <w:szCs w:val="28"/>
        </w:rPr>
      </w:pPr>
    </w:p>
    <w:p w:rsidR="006D2AAC" w:rsidRDefault="006D2AAC" w:rsidP="006D2AAC">
      <w:pPr>
        <w:ind w:firstLine="5245"/>
        <w:rPr>
          <w:szCs w:val="28"/>
        </w:rPr>
      </w:pPr>
    </w:p>
    <w:p w:rsidR="006D2AAC" w:rsidRPr="00CE44E3" w:rsidRDefault="006D2AAC" w:rsidP="006D2AAC">
      <w:pPr>
        <w:ind w:firstLine="0"/>
        <w:jc w:val="center"/>
        <w:rPr>
          <w:szCs w:val="28"/>
        </w:rPr>
      </w:pPr>
      <w:r>
        <w:rPr>
          <w:szCs w:val="28"/>
        </w:rPr>
        <w:t>ПОЛОЖЕНИЕ</w:t>
      </w:r>
    </w:p>
    <w:p w:rsidR="006D2AAC" w:rsidRPr="00BE6458" w:rsidRDefault="006D2AAC" w:rsidP="006D2AAC">
      <w:pPr>
        <w:ind w:firstLine="0"/>
        <w:jc w:val="center"/>
        <w:rPr>
          <w:szCs w:val="28"/>
        </w:rPr>
      </w:pPr>
      <w:r w:rsidRPr="00BE6458">
        <w:rPr>
          <w:szCs w:val="28"/>
        </w:rPr>
        <w:t>об ограничениях, запретах и обязанностях,</w:t>
      </w:r>
    </w:p>
    <w:p w:rsidR="006D2AAC" w:rsidRPr="000411DE" w:rsidRDefault="006D2AAC" w:rsidP="006D2AAC">
      <w:pPr>
        <w:ind w:firstLine="0"/>
        <w:jc w:val="center"/>
        <w:rPr>
          <w:szCs w:val="28"/>
        </w:rPr>
      </w:pPr>
      <w:r w:rsidRPr="00BE6458">
        <w:rPr>
          <w:szCs w:val="28"/>
        </w:rPr>
        <w:t xml:space="preserve">налагаемых на муниципальных служащих администрации </w:t>
      </w:r>
      <w:r>
        <w:rPr>
          <w:szCs w:val="28"/>
        </w:rPr>
        <w:br/>
      </w:r>
      <w:r w:rsidRPr="00BE6458">
        <w:rPr>
          <w:szCs w:val="28"/>
        </w:rPr>
        <w:t>МО «</w:t>
      </w:r>
      <w:proofErr w:type="spellStart"/>
      <w:r w:rsidRPr="00BE6458">
        <w:rPr>
          <w:szCs w:val="28"/>
        </w:rPr>
        <w:t>Токсовское</w:t>
      </w:r>
      <w:proofErr w:type="spellEnd"/>
      <w:r>
        <w:rPr>
          <w:szCs w:val="28"/>
        </w:rPr>
        <w:t xml:space="preserve"> </w:t>
      </w:r>
      <w:r w:rsidRPr="00BE6458">
        <w:rPr>
          <w:szCs w:val="28"/>
        </w:rPr>
        <w:t>городское поселение»</w:t>
      </w:r>
    </w:p>
    <w:p w:rsidR="006D2AAC" w:rsidRDefault="006D2AAC" w:rsidP="006D2AAC">
      <w:pPr>
        <w:rPr>
          <w:szCs w:val="28"/>
        </w:rPr>
      </w:pPr>
    </w:p>
    <w:p w:rsidR="006D2AAC" w:rsidRDefault="006D2AAC" w:rsidP="006D2AAC">
      <w:pPr>
        <w:rPr>
          <w:szCs w:val="28"/>
        </w:rPr>
      </w:pPr>
    </w:p>
    <w:p w:rsidR="006D2AAC" w:rsidRPr="001B1CFE" w:rsidRDefault="006D2AAC" w:rsidP="006D2AAC">
      <w:pPr>
        <w:rPr>
          <w:szCs w:val="28"/>
        </w:rPr>
      </w:pPr>
      <w:r w:rsidRPr="001B1CFE">
        <w:rPr>
          <w:szCs w:val="28"/>
        </w:rPr>
        <w:t>1. О</w:t>
      </w:r>
      <w:r>
        <w:rPr>
          <w:szCs w:val="28"/>
        </w:rPr>
        <w:t>БЩИЕ ПОЛОЖЕНИЯ</w:t>
      </w:r>
    </w:p>
    <w:p w:rsidR="006D2AAC" w:rsidRPr="001B1CFE" w:rsidRDefault="006D2AAC" w:rsidP="006D2AAC">
      <w:pPr>
        <w:ind w:firstLine="5245"/>
        <w:rPr>
          <w:szCs w:val="28"/>
        </w:rPr>
      </w:pPr>
    </w:p>
    <w:p w:rsidR="006D2AAC" w:rsidRDefault="006D2AAC" w:rsidP="006D2AAC">
      <w:pPr>
        <w:widowControl/>
        <w:autoSpaceDE/>
        <w:autoSpaceDN/>
        <w:adjustRightInd/>
        <w:contextualSpacing w:val="0"/>
        <w:rPr>
          <w:szCs w:val="28"/>
        </w:rPr>
      </w:pPr>
      <w:r w:rsidRPr="00CF68CB">
        <w:rPr>
          <w:szCs w:val="28"/>
        </w:rPr>
        <w:t xml:space="preserve">Положение об ограничениях, запретах и обязанностях, налагаемых на  муниципальных служащих администрации </w:t>
      </w:r>
      <w:r>
        <w:rPr>
          <w:szCs w:val="28"/>
        </w:rPr>
        <w:t>МО</w:t>
      </w:r>
      <w:r w:rsidRPr="00CF68CB">
        <w:rPr>
          <w:szCs w:val="28"/>
        </w:rPr>
        <w:t xml:space="preserve"> «</w:t>
      </w:r>
      <w:proofErr w:type="spellStart"/>
      <w:r>
        <w:rPr>
          <w:szCs w:val="28"/>
        </w:rPr>
        <w:t>Токсовское</w:t>
      </w:r>
      <w:proofErr w:type="spellEnd"/>
      <w:r w:rsidRPr="00CF68CB">
        <w:rPr>
          <w:szCs w:val="28"/>
        </w:rPr>
        <w:t xml:space="preserve"> городское поселение»  (далее - Положение) разработано в соответствии с Федеральным законом от 2 марта 2007 года № 25-ФЗ «О муниципальной службе </w:t>
      </w:r>
      <w:r>
        <w:rPr>
          <w:szCs w:val="28"/>
        </w:rPr>
        <w:br/>
      </w:r>
      <w:r w:rsidRPr="00CF68CB">
        <w:rPr>
          <w:szCs w:val="28"/>
        </w:rPr>
        <w:t xml:space="preserve">в Российской Федерации», областным законом от 11 марта 2008 года № 14-оз </w:t>
      </w:r>
      <w:r>
        <w:rPr>
          <w:szCs w:val="28"/>
        </w:rPr>
        <w:t>«</w:t>
      </w:r>
      <w:r w:rsidRPr="00CF68CB">
        <w:rPr>
          <w:szCs w:val="28"/>
        </w:rPr>
        <w:t>О правовом регулировании муниципальной службы в Ленинградской области</w:t>
      </w:r>
      <w:r>
        <w:rPr>
          <w:szCs w:val="28"/>
        </w:rPr>
        <w:t>»</w:t>
      </w:r>
      <w:r w:rsidRPr="00CF68CB">
        <w:rPr>
          <w:szCs w:val="28"/>
        </w:rPr>
        <w:t xml:space="preserve">, Федеральным законом от 25.12.2008 г. </w:t>
      </w:r>
      <w:r>
        <w:rPr>
          <w:szCs w:val="28"/>
        </w:rPr>
        <w:t>№</w:t>
      </w:r>
      <w:r w:rsidRPr="00CF68CB">
        <w:rPr>
          <w:szCs w:val="28"/>
        </w:rPr>
        <w:t xml:space="preserve"> 273-ФЗ </w:t>
      </w:r>
      <w:r>
        <w:rPr>
          <w:szCs w:val="28"/>
        </w:rPr>
        <w:br/>
        <w:t>«</w:t>
      </w:r>
      <w:r w:rsidRPr="00CF68CB">
        <w:rPr>
          <w:szCs w:val="28"/>
        </w:rPr>
        <w:t>О противодействии коррупции</w:t>
      </w:r>
      <w:r>
        <w:rPr>
          <w:szCs w:val="28"/>
        </w:rPr>
        <w:t>»</w:t>
      </w:r>
      <w:r w:rsidRPr="00CF68CB">
        <w:rPr>
          <w:szCs w:val="28"/>
        </w:rPr>
        <w:t xml:space="preserve"> и распространяется на муниципальных служащих администрации</w:t>
      </w:r>
      <w:r>
        <w:rPr>
          <w:szCs w:val="28"/>
        </w:rPr>
        <w:t xml:space="preserve"> муниципального образования «</w:t>
      </w:r>
      <w:proofErr w:type="spellStart"/>
      <w:r>
        <w:rPr>
          <w:szCs w:val="28"/>
        </w:rPr>
        <w:t>Токсовское</w:t>
      </w:r>
      <w:proofErr w:type="spellEnd"/>
      <w:r>
        <w:rPr>
          <w:szCs w:val="28"/>
        </w:rPr>
        <w:t xml:space="preserve"> городское поселение» Всеволожского муниципального района Ленинградской области.</w:t>
      </w:r>
    </w:p>
    <w:p w:rsidR="006D2AAC" w:rsidRPr="00BE6458" w:rsidRDefault="006D2AAC" w:rsidP="006D2AAC">
      <w:pPr>
        <w:widowControl/>
        <w:autoSpaceDE/>
        <w:autoSpaceDN/>
        <w:adjustRightInd/>
        <w:contextualSpacing w:val="0"/>
        <w:rPr>
          <w:szCs w:val="28"/>
        </w:rPr>
      </w:pPr>
    </w:p>
    <w:p w:rsidR="006D2AAC" w:rsidRPr="00BE6458" w:rsidRDefault="006D2AAC" w:rsidP="006D2AAC">
      <w:pPr>
        <w:widowControl/>
        <w:autoSpaceDE/>
        <w:autoSpaceDN/>
        <w:adjustRightInd/>
        <w:contextualSpacing w:val="0"/>
        <w:rPr>
          <w:szCs w:val="28"/>
        </w:rPr>
      </w:pPr>
      <w:r>
        <w:rPr>
          <w:szCs w:val="28"/>
        </w:rPr>
        <w:t>2</w:t>
      </w:r>
      <w:r w:rsidRPr="00BE6458">
        <w:rPr>
          <w:szCs w:val="28"/>
        </w:rPr>
        <w:t>. О</w:t>
      </w:r>
      <w:r>
        <w:rPr>
          <w:szCs w:val="28"/>
        </w:rPr>
        <w:t>ГРАНИЧЕНИЯ, СВЯЗАННЫЕ С МУНИЦИПАЛЬНОЙ СЛУЖБОЙ</w:t>
      </w:r>
    </w:p>
    <w:p w:rsidR="006D2AAC" w:rsidRPr="00BE6458" w:rsidRDefault="006D2AAC" w:rsidP="006D2AAC">
      <w:pPr>
        <w:widowControl/>
        <w:autoSpaceDE/>
        <w:autoSpaceDN/>
        <w:adjustRightInd/>
        <w:contextualSpacing w:val="0"/>
        <w:rPr>
          <w:szCs w:val="28"/>
        </w:rPr>
      </w:pPr>
    </w:p>
    <w:p w:rsidR="006D2AAC" w:rsidRPr="00BE6458" w:rsidRDefault="006D2AAC" w:rsidP="006D2AAC">
      <w:pPr>
        <w:widowControl/>
        <w:autoSpaceDE/>
        <w:autoSpaceDN/>
        <w:adjustRightInd/>
        <w:contextualSpacing w:val="0"/>
        <w:rPr>
          <w:szCs w:val="28"/>
        </w:rPr>
      </w:pPr>
      <w:r>
        <w:rPr>
          <w:szCs w:val="28"/>
        </w:rPr>
        <w:t>2.</w:t>
      </w:r>
      <w:r w:rsidRPr="00BE6458">
        <w:rPr>
          <w:szCs w:val="28"/>
        </w:rPr>
        <w:t xml:space="preserve">1. </w:t>
      </w:r>
      <w:r w:rsidRPr="00A54F4C">
        <w:rPr>
          <w:szCs w:val="28"/>
        </w:rPr>
        <w:t xml:space="preserve">Гражданин не может быть принят на муниципальную службу, </w:t>
      </w:r>
      <w:r>
        <w:rPr>
          <w:szCs w:val="28"/>
        </w:rPr>
        <w:br/>
      </w:r>
      <w:r w:rsidRPr="00A54F4C">
        <w:rPr>
          <w:szCs w:val="28"/>
        </w:rPr>
        <w:t xml:space="preserve">а муниципальный служащий не может находиться на муниципальной службе </w:t>
      </w:r>
      <w:r>
        <w:rPr>
          <w:szCs w:val="28"/>
        </w:rPr>
        <w:br/>
      </w:r>
      <w:r w:rsidRPr="00A54F4C">
        <w:rPr>
          <w:szCs w:val="28"/>
        </w:rPr>
        <w:t>в случае:</w:t>
      </w:r>
    </w:p>
    <w:p w:rsidR="006D2AAC" w:rsidRPr="00BE6458" w:rsidRDefault="006D2AAC" w:rsidP="006D2AAC">
      <w:pPr>
        <w:widowControl/>
        <w:autoSpaceDE/>
        <w:autoSpaceDN/>
        <w:adjustRightInd/>
        <w:contextualSpacing w:val="0"/>
        <w:rPr>
          <w:szCs w:val="28"/>
        </w:rPr>
      </w:pPr>
      <w:r>
        <w:rPr>
          <w:szCs w:val="28"/>
        </w:rPr>
        <w:t>2.1.1.</w:t>
      </w:r>
      <w:r w:rsidRPr="00BE6458">
        <w:rPr>
          <w:szCs w:val="28"/>
        </w:rPr>
        <w:t xml:space="preserve"> признания его недееспособным или ограниченно дееспособным решением суда, вступившим в законную силу;</w:t>
      </w:r>
    </w:p>
    <w:p w:rsidR="006D2AAC" w:rsidRPr="00BE6458" w:rsidRDefault="006D2AAC" w:rsidP="006D2AAC">
      <w:pPr>
        <w:widowControl/>
        <w:autoSpaceDE/>
        <w:autoSpaceDN/>
        <w:adjustRightInd/>
        <w:contextualSpacing w:val="0"/>
        <w:rPr>
          <w:szCs w:val="28"/>
        </w:rPr>
      </w:pPr>
      <w:r>
        <w:rPr>
          <w:szCs w:val="28"/>
        </w:rPr>
        <w:t>2.1.2.</w:t>
      </w:r>
      <w:r w:rsidRPr="00BE6458">
        <w:rPr>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D2AAC" w:rsidRPr="00BE6458" w:rsidRDefault="006D2AAC" w:rsidP="006D2AAC">
      <w:pPr>
        <w:widowControl/>
        <w:autoSpaceDE/>
        <w:autoSpaceDN/>
        <w:adjustRightInd/>
        <w:contextualSpacing w:val="0"/>
        <w:rPr>
          <w:szCs w:val="28"/>
        </w:rPr>
      </w:pPr>
      <w:r>
        <w:rPr>
          <w:szCs w:val="28"/>
        </w:rPr>
        <w:t>2.1.3.</w:t>
      </w:r>
      <w:r w:rsidRPr="00BE6458">
        <w:rPr>
          <w:szCs w:val="28"/>
        </w:rPr>
        <w:t xml:space="preserve"> отказа от прохождения процедуры оформления допуска </w:t>
      </w:r>
      <w:r>
        <w:rPr>
          <w:szCs w:val="28"/>
        </w:rPr>
        <w:br/>
      </w:r>
      <w:r w:rsidRPr="00BE6458">
        <w:rPr>
          <w:szCs w:val="28"/>
        </w:rPr>
        <w:t xml:space="preserve">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w:t>
      </w:r>
      <w:r w:rsidRPr="00BE6458">
        <w:rPr>
          <w:szCs w:val="28"/>
        </w:rPr>
        <w:lastRenderedPageBreak/>
        <w:t>гражданин, или по замещаемой муниципальным служащим должности муниципальной службы связано с использованием таких сведений;</w:t>
      </w:r>
    </w:p>
    <w:p w:rsidR="006D2AAC" w:rsidRPr="00BE6458" w:rsidRDefault="006D2AAC" w:rsidP="006D2AAC">
      <w:pPr>
        <w:widowControl/>
        <w:autoSpaceDE/>
        <w:autoSpaceDN/>
        <w:adjustRightInd/>
        <w:contextualSpacing w:val="0"/>
        <w:rPr>
          <w:szCs w:val="28"/>
        </w:rPr>
      </w:pPr>
      <w:r>
        <w:rPr>
          <w:szCs w:val="28"/>
        </w:rPr>
        <w:t>2.1.4.</w:t>
      </w:r>
      <w:r w:rsidRPr="00BE6458">
        <w:rPr>
          <w:szCs w:val="28"/>
        </w:rPr>
        <w:t xml:space="preserve"> наличия заболевания, препятствующего прохождению муниципальной службы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D2AAC" w:rsidRPr="00BE6458" w:rsidRDefault="006D2AAC" w:rsidP="006D2AAC">
      <w:pPr>
        <w:widowControl/>
        <w:autoSpaceDE/>
        <w:autoSpaceDN/>
        <w:adjustRightInd/>
        <w:contextualSpacing w:val="0"/>
        <w:rPr>
          <w:szCs w:val="28"/>
        </w:rPr>
      </w:pPr>
      <w:r>
        <w:rPr>
          <w:szCs w:val="28"/>
        </w:rPr>
        <w:t xml:space="preserve">2.1.5. </w:t>
      </w:r>
      <w:r w:rsidRPr="00BE6458">
        <w:rPr>
          <w:szCs w:val="28"/>
        </w:rPr>
        <w:t xml:space="preserve">близкого родства или свойства (родители, супруги, дети, братья, сестры, а также братья, сестры, родители, дети супругов и супруги детей) </w:t>
      </w:r>
      <w:r>
        <w:rPr>
          <w:szCs w:val="28"/>
        </w:rPr>
        <w:br/>
      </w:r>
      <w:r w:rsidRPr="00BE6458">
        <w:rPr>
          <w:szCs w:val="28"/>
        </w:rPr>
        <w:t xml:space="preserve">с главой муниципального образования, который возглавляет местную администрацию, если замещение должности муниципальной службы связано </w:t>
      </w:r>
      <w:r>
        <w:rPr>
          <w:szCs w:val="28"/>
        </w:rPr>
        <w:br/>
      </w:r>
      <w:r w:rsidRPr="00BE6458">
        <w:rPr>
          <w:szCs w:val="28"/>
        </w:rPr>
        <w:t>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D2AAC" w:rsidRPr="00BE6458" w:rsidRDefault="006D2AAC" w:rsidP="006D2AAC">
      <w:pPr>
        <w:widowControl/>
        <w:autoSpaceDE/>
        <w:autoSpaceDN/>
        <w:adjustRightInd/>
        <w:contextualSpacing w:val="0"/>
        <w:rPr>
          <w:szCs w:val="28"/>
        </w:rPr>
      </w:pPr>
      <w:r>
        <w:rPr>
          <w:szCs w:val="28"/>
        </w:rPr>
        <w:t>2.1.6.</w:t>
      </w:r>
      <w:r w:rsidRPr="00BE6458">
        <w:rPr>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D2AAC" w:rsidRPr="00BE6458" w:rsidRDefault="006D2AAC" w:rsidP="006D2AAC">
      <w:pPr>
        <w:widowControl/>
        <w:autoSpaceDE/>
        <w:autoSpaceDN/>
        <w:adjustRightInd/>
        <w:contextualSpacing w:val="0"/>
        <w:rPr>
          <w:szCs w:val="28"/>
        </w:rPr>
      </w:pPr>
      <w:r>
        <w:rPr>
          <w:szCs w:val="28"/>
        </w:rPr>
        <w:t>2.1.7.</w:t>
      </w:r>
      <w:r w:rsidRPr="00BE6458">
        <w:rPr>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D2AAC" w:rsidRPr="00BE6458" w:rsidRDefault="006D2AAC" w:rsidP="006D2AAC">
      <w:pPr>
        <w:widowControl/>
        <w:autoSpaceDE/>
        <w:autoSpaceDN/>
        <w:adjustRightInd/>
        <w:contextualSpacing w:val="0"/>
        <w:rPr>
          <w:szCs w:val="28"/>
        </w:rPr>
      </w:pPr>
      <w:r>
        <w:rPr>
          <w:szCs w:val="28"/>
        </w:rPr>
        <w:t>2.1.8.</w:t>
      </w:r>
      <w:r w:rsidRPr="00BE6458">
        <w:rPr>
          <w:szCs w:val="28"/>
        </w:rPr>
        <w:t xml:space="preserve"> представления подложных документов или заведомо ложных сведений при поступлении на муниципальную службу;</w:t>
      </w:r>
    </w:p>
    <w:p w:rsidR="006D2AAC" w:rsidRPr="00BE6458" w:rsidRDefault="006D2AAC" w:rsidP="006D2AAC">
      <w:pPr>
        <w:widowControl/>
        <w:autoSpaceDE/>
        <w:autoSpaceDN/>
        <w:adjustRightInd/>
        <w:contextualSpacing w:val="0"/>
        <w:rPr>
          <w:szCs w:val="28"/>
        </w:rPr>
      </w:pPr>
      <w:r>
        <w:rPr>
          <w:szCs w:val="28"/>
        </w:rPr>
        <w:t>2.1.9.</w:t>
      </w:r>
      <w:r w:rsidRPr="00BE6458">
        <w:rPr>
          <w:szCs w:val="28"/>
        </w:rPr>
        <w:t xml:space="preserve">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w:t>
      </w:r>
      <w:r>
        <w:rPr>
          <w:szCs w:val="28"/>
        </w:rPr>
        <w:t>№</w:t>
      </w:r>
      <w:r w:rsidRPr="00BE6458">
        <w:rPr>
          <w:szCs w:val="28"/>
        </w:rPr>
        <w:t xml:space="preserve"> 273-ФЗ </w:t>
      </w:r>
      <w:r>
        <w:rPr>
          <w:szCs w:val="28"/>
        </w:rPr>
        <w:t>«</w:t>
      </w:r>
      <w:r w:rsidRPr="00BE6458">
        <w:rPr>
          <w:szCs w:val="28"/>
        </w:rPr>
        <w:t>О противодействии коррупции</w:t>
      </w:r>
      <w:r>
        <w:rPr>
          <w:szCs w:val="28"/>
        </w:rPr>
        <w:t>»</w:t>
      </w:r>
      <w:r w:rsidRPr="00BE6458">
        <w:rPr>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D2AAC" w:rsidRPr="00BE6458" w:rsidRDefault="006D2AAC" w:rsidP="006D2AAC">
      <w:pPr>
        <w:widowControl/>
        <w:autoSpaceDE/>
        <w:autoSpaceDN/>
        <w:adjustRightInd/>
        <w:contextualSpacing w:val="0"/>
        <w:rPr>
          <w:szCs w:val="28"/>
        </w:rPr>
      </w:pPr>
      <w:r>
        <w:rPr>
          <w:szCs w:val="28"/>
        </w:rPr>
        <w:t>2.1.10.</w:t>
      </w:r>
      <w:r w:rsidRPr="00BE6458">
        <w:rPr>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rsidRPr="00BE6458">
        <w:rPr>
          <w:szCs w:val="28"/>
        </w:rPr>
        <w:lastRenderedPageBreak/>
        <w:t>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D2AAC" w:rsidRPr="00BE6458" w:rsidRDefault="006D2AAC" w:rsidP="006D2AAC">
      <w:pPr>
        <w:widowControl/>
        <w:autoSpaceDE/>
        <w:autoSpaceDN/>
        <w:adjustRightInd/>
        <w:contextualSpacing w:val="0"/>
        <w:rPr>
          <w:szCs w:val="28"/>
        </w:rPr>
      </w:pPr>
      <w:r>
        <w:rPr>
          <w:szCs w:val="28"/>
        </w:rPr>
        <w:t>2.1.11.</w:t>
      </w:r>
      <w:r w:rsidRPr="00BE6458">
        <w:rPr>
          <w:szCs w:val="28"/>
        </w:rPr>
        <w:t xml:space="preserve"> непредставление сведений, предусмотренных статьей 15.1 Федерального закона от 02.03.2007 № 25-ФЗ «О муниципальной службе </w:t>
      </w:r>
      <w:r>
        <w:rPr>
          <w:szCs w:val="28"/>
        </w:rPr>
        <w:br/>
      </w:r>
      <w:r w:rsidRPr="00BE6458">
        <w:rPr>
          <w:szCs w:val="28"/>
        </w:rPr>
        <w:t>в Российской Федерации»</w:t>
      </w:r>
      <w:r>
        <w:rPr>
          <w:szCs w:val="28"/>
        </w:rPr>
        <w:t>.</w:t>
      </w:r>
    </w:p>
    <w:p w:rsidR="006D2AAC" w:rsidRDefault="006D2AAC" w:rsidP="006D2AAC">
      <w:pPr>
        <w:widowControl/>
        <w:autoSpaceDE/>
        <w:autoSpaceDN/>
        <w:adjustRightInd/>
        <w:contextualSpacing w:val="0"/>
        <w:rPr>
          <w:szCs w:val="28"/>
        </w:rPr>
      </w:pPr>
      <w:r>
        <w:rPr>
          <w:szCs w:val="28"/>
        </w:rPr>
        <w:t>2.2</w:t>
      </w:r>
      <w:r w:rsidRPr="00BE6458">
        <w:rPr>
          <w:szCs w:val="28"/>
        </w:rPr>
        <w:t>.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D2AAC" w:rsidRPr="001137C9" w:rsidRDefault="006D2AAC" w:rsidP="006D2AAC">
      <w:pPr>
        <w:widowControl/>
        <w:autoSpaceDE/>
        <w:autoSpaceDN/>
        <w:adjustRightInd/>
        <w:contextualSpacing w:val="0"/>
        <w:rPr>
          <w:szCs w:val="28"/>
        </w:rPr>
      </w:pPr>
      <w:r>
        <w:rPr>
          <w:szCs w:val="28"/>
        </w:rPr>
        <w:t xml:space="preserve">2.3. </w:t>
      </w:r>
      <w:r w:rsidRPr="001137C9">
        <w:rPr>
          <w:szCs w:val="28"/>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w:t>
      </w:r>
      <w:r>
        <w:rPr>
          <w:szCs w:val="28"/>
        </w:rPr>
        <w:br/>
      </w:r>
      <w:r w:rsidRPr="001137C9">
        <w:rPr>
          <w:szCs w:val="28"/>
        </w:rPr>
        <w:t>и правоохранительных органов, расположенных на территории соответствующего муниципального образования.</w:t>
      </w:r>
    </w:p>
    <w:p w:rsidR="006D2AAC" w:rsidRPr="001137C9" w:rsidRDefault="006D2AAC" w:rsidP="006D2AAC">
      <w:pPr>
        <w:widowControl/>
        <w:autoSpaceDE/>
        <w:autoSpaceDN/>
        <w:adjustRightInd/>
        <w:contextualSpacing w:val="0"/>
        <w:rPr>
          <w:szCs w:val="28"/>
        </w:rPr>
      </w:pPr>
      <w:r>
        <w:rPr>
          <w:szCs w:val="28"/>
        </w:rPr>
        <w:t>2.4.</w:t>
      </w:r>
      <w:r w:rsidRPr="001137C9">
        <w:rPr>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D2AAC" w:rsidRPr="00BE6458" w:rsidRDefault="006D2AAC" w:rsidP="006D2AAC">
      <w:pPr>
        <w:widowControl/>
        <w:autoSpaceDE/>
        <w:autoSpaceDN/>
        <w:adjustRightInd/>
        <w:contextualSpacing w:val="0"/>
        <w:rPr>
          <w:szCs w:val="28"/>
        </w:rPr>
      </w:pPr>
      <w:r>
        <w:rPr>
          <w:szCs w:val="28"/>
        </w:rPr>
        <w:t>2.5</w:t>
      </w:r>
      <w:r w:rsidRPr="001137C9">
        <w:rPr>
          <w:szCs w:val="28"/>
        </w:rPr>
        <w:t>.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D2AAC" w:rsidRPr="00BE6458" w:rsidRDefault="006D2AAC" w:rsidP="006D2AAC">
      <w:pPr>
        <w:widowControl/>
        <w:autoSpaceDE/>
        <w:autoSpaceDN/>
        <w:adjustRightInd/>
        <w:contextualSpacing w:val="0"/>
        <w:rPr>
          <w:szCs w:val="28"/>
        </w:rPr>
      </w:pPr>
    </w:p>
    <w:p w:rsidR="006D2AAC" w:rsidRPr="00BE6458" w:rsidRDefault="006D2AAC" w:rsidP="006D2AAC">
      <w:pPr>
        <w:widowControl/>
        <w:autoSpaceDE/>
        <w:autoSpaceDN/>
        <w:adjustRightInd/>
        <w:contextualSpacing w:val="0"/>
        <w:rPr>
          <w:szCs w:val="28"/>
        </w:rPr>
      </w:pPr>
      <w:r>
        <w:rPr>
          <w:szCs w:val="28"/>
        </w:rPr>
        <w:t>3</w:t>
      </w:r>
      <w:r w:rsidRPr="00BE6458">
        <w:rPr>
          <w:szCs w:val="28"/>
        </w:rPr>
        <w:t>. З</w:t>
      </w:r>
      <w:r>
        <w:rPr>
          <w:szCs w:val="28"/>
        </w:rPr>
        <w:t>АПРЕТЫ, СВЯЗАННЫЕ С МУНИЦИПАЛЬНОЙ СЛУЖБОЙ</w:t>
      </w:r>
    </w:p>
    <w:p w:rsidR="006D2AAC" w:rsidRPr="00BE6458" w:rsidRDefault="006D2AAC" w:rsidP="006D2AAC">
      <w:pPr>
        <w:widowControl/>
        <w:autoSpaceDE/>
        <w:autoSpaceDN/>
        <w:adjustRightInd/>
        <w:contextualSpacing w:val="0"/>
        <w:rPr>
          <w:szCs w:val="28"/>
        </w:rPr>
      </w:pPr>
    </w:p>
    <w:p w:rsidR="006D2AAC" w:rsidRPr="00BE6458" w:rsidRDefault="006D2AAC" w:rsidP="006D2AAC">
      <w:pPr>
        <w:widowControl/>
        <w:autoSpaceDE/>
        <w:autoSpaceDN/>
        <w:adjustRightInd/>
        <w:contextualSpacing w:val="0"/>
        <w:rPr>
          <w:szCs w:val="28"/>
        </w:rPr>
      </w:pPr>
      <w:r>
        <w:rPr>
          <w:szCs w:val="28"/>
        </w:rPr>
        <w:t>3.</w:t>
      </w:r>
      <w:r w:rsidRPr="00BE6458">
        <w:rPr>
          <w:szCs w:val="28"/>
        </w:rPr>
        <w:t>1.</w:t>
      </w:r>
      <w:r>
        <w:rPr>
          <w:szCs w:val="28"/>
        </w:rPr>
        <w:t xml:space="preserve"> </w:t>
      </w:r>
      <w:r w:rsidRPr="00BE6458">
        <w:rPr>
          <w:szCs w:val="28"/>
        </w:rPr>
        <w:t>В связи с прохождением муниципальной службы муниципальному служащему запрещается:</w:t>
      </w:r>
    </w:p>
    <w:p w:rsidR="006D2AAC" w:rsidRPr="00BE6458" w:rsidRDefault="006D2AAC" w:rsidP="006D2AAC">
      <w:pPr>
        <w:widowControl/>
        <w:autoSpaceDE/>
        <w:autoSpaceDN/>
        <w:adjustRightInd/>
        <w:contextualSpacing w:val="0"/>
        <w:rPr>
          <w:szCs w:val="28"/>
        </w:rPr>
      </w:pPr>
      <w:r>
        <w:rPr>
          <w:szCs w:val="28"/>
        </w:rPr>
        <w:t xml:space="preserve">3.1.1. </w:t>
      </w:r>
      <w:r w:rsidRPr="00BE6458">
        <w:rPr>
          <w:szCs w:val="28"/>
        </w:rPr>
        <w:t>замещать должность муниципальной службы в случае:</w:t>
      </w:r>
    </w:p>
    <w:p w:rsidR="006D2AAC" w:rsidRPr="00BE6458" w:rsidRDefault="006D2AAC" w:rsidP="006D2AAC">
      <w:pPr>
        <w:widowControl/>
        <w:autoSpaceDE/>
        <w:autoSpaceDN/>
        <w:adjustRightInd/>
        <w:contextualSpacing w:val="0"/>
        <w:rPr>
          <w:szCs w:val="28"/>
        </w:rPr>
      </w:pPr>
      <w:r>
        <w:rPr>
          <w:szCs w:val="28"/>
        </w:rPr>
        <w:lastRenderedPageBreak/>
        <w:t xml:space="preserve">3.1.1.1. </w:t>
      </w:r>
      <w:r w:rsidRPr="00BE6458">
        <w:rPr>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D2AAC" w:rsidRPr="00BE6458" w:rsidRDefault="006D2AAC" w:rsidP="006D2AAC">
      <w:pPr>
        <w:widowControl/>
        <w:autoSpaceDE/>
        <w:autoSpaceDN/>
        <w:adjustRightInd/>
        <w:contextualSpacing w:val="0"/>
        <w:rPr>
          <w:szCs w:val="28"/>
        </w:rPr>
      </w:pPr>
      <w:r>
        <w:rPr>
          <w:szCs w:val="28"/>
        </w:rPr>
        <w:t xml:space="preserve">3.1.1.2. </w:t>
      </w:r>
      <w:r w:rsidRPr="00BE6458">
        <w:rPr>
          <w:szCs w:val="28"/>
        </w:rPr>
        <w:t>избрания или назначения на муниципальную должность;</w:t>
      </w:r>
    </w:p>
    <w:p w:rsidR="006D2AAC" w:rsidRPr="00BE6458" w:rsidRDefault="006D2AAC" w:rsidP="006D2AAC">
      <w:pPr>
        <w:widowControl/>
        <w:autoSpaceDE/>
        <w:autoSpaceDN/>
        <w:adjustRightInd/>
        <w:contextualSpacing w:val="0"/>
        <w:rPr>
          <w:szCs w:val="28"/>
        </w:rPr>
      </w:pPr>
      <w:r>
        <w:rPr>
          <w:szCs w:val="28"/>
        </w:rPr>
        <w:t xml:space="preserve">3.1.1.3. </w:t>
      </w:r>
      <w:r w:rsidRPr="00BE6458">
        <w:rPr>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D2AAC" w:rsidRPr="00BE6458" w:rsidRDefault="006D2AAC" w:rsidP="006D2AAC">
      <w:pPr>
        <w:widowControl/>
        <w:autoSpaceDE/>
        <w:autoSpaceDN/>
        <w:adjustRightInd/>
        <w:contextualSpacing w:val="0"/>
        <w:rPr>
          <w:szCs w:val="28"/>
        </w:rPr>
      </w:pPr>
      <w:r>
        <w:rPr>
          <w:szCs w:val="28"/>
        </w:rPr>
        <w:t>3.1.</w:t>
      </w:r>
      <w:r w:rsidRPr="00BE6458">
        <w:rPr>
          <w:szCs w:val="28"/>
        </w:rPr>
        <w:t>2</w:t>
      </w:r>
      <w:r>
        <w:rPr>
          <w:szCs w:val="28"/>
        </w:rPr>
        <w:t xml:space="preserve">. </w:t>
      </w:r>
      <w:r w:rsidRPr="00BE6458">
        <w:rPr>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w:t>
      </w:r>
      <w:r>
        <w:rPr>
          <w:szCs w:val="28"/>
        </w:rPr>
        <w:br/>
      </w:r>
      <w:r w:rsidRPr="00BE6458">
        <w:rPr>
          <w:szCs w:val="28"/>
        </w:rPr>
        <w:t xml:space="preserve">в управлении некоммерческой организацией (за исключением участия </w:t>
      </w:r>
      <w:r>
        <w:rPr>
          <w:szCs w:val="28"/>
        </w:rPr>
        <w:br/>
      </w:r>
      <w:r w:rsidRPr="00BE6458">
        <w:rPr>
          <w:szCs w:val="28"/>
        </w:rPr>
        <w:t>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D2AAC" w:rsidRPr="00BE6458" w:rsidRDefault="006D2AAC" w:rsidP="006D2AAC">
      <w:pPr>
        <w:widowControl/>
        <w:autoSpaceDE/>
        <w:autoSpaceDN/>
        <w:adjustRightInd/>
        <w:contextualSpacing w:val="0"/>
        <w:rPr>
          <w:szCs w:val="28"/>
        </w:rPr>
      </w:pPr>
      <w:r w:rsidRPr="00BE6458">
        <w:rPr>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w:t>
      </w:r>
      <w:r>
        <w:rPr>
          <w:szCs w:val="28"/>
        </w:rPr>
        <w:br/>
      </w:r>
      <w:r w:rsidRPr="00BE6458">
        <w:rPr>
          <w:szCs w:val="28"/>
        </w:rPr>
        <w:t>с законодательством Российской Федерации от имени органа местного самоуправления»;</w:t>
      </w:r>
    </w:p>
    <w:p w:rsidR="006D2AAC" w:rsidRPr="00BE6458" w:rsidRDefault="006D2AAC" w:rsidP="006D2AAC">
      <w:pPr>
        <w:widowControl/>
        <w:autoSpaceDE/>
        <w:autoSpaceDN/>
        <w:adjustRightInd/>
        <w:contextualSpacing w:val="0"/>
        <w:rPr>
          <w:szCs w:val="28"/>
        </w:rPr>
      </w:pPr>
      <w:r>
        <w:rPr>
          <w:szCs w:val="28"/>
        </w:rPr>
        <w:t>3.1.</w:t>
      </w:r>
      <w:r w:rsidRPr="00BE6458">
        <w:rPr>
          <w:szCs w:val="28"/>
        </w:rPr>
        <w:t>3</w:t>
      </w:r>
      <w:r>
        <w:rPr>
          <w:szCs w:val="28"/>
        </w:rPr>
        <w:t>.</w:t>
      </w:r>
      <w:r w:rsidRPr="00BE6458">
        <w:rPr>
          <w:szCs w:val="28"/>
        </w:rPr>
        <w:t xml:space="preserve">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D2AAC" w:rsidRPr="00BE6458" w:rsidRDefault="006D2AAC" w:rsidP="006D2AAC">
      <w:pPr>
        <w:widowControl/>
        <w:autoSpaceDE/>
        <w:autoSpaceDN/>
        <w:adjustRightInd/>
        <w:contextualSpacing w:val="0"/>
        <w:rPr>
          <w:szCs w:val="28"/>
        </w:rPr>
      </w:pPr>
      <w:r>
        <w:rPr>
          <w:szCs w:val="28"/>
        </w:rPr>
        <w:t>3.1.4.</w:t>
      </w:r>
      <w:r w:rsidRPr="00BE6458">
        <w:rPr>
          <w:szCs w:val="28"/>
        </w:rPr>
        <w:t xml:space="preserve"> быть поверенным или представителем по делам третьих лиц </w:t>
      </w:r>
      <w:r>
        <w:rPr>
          <w:szCs w:val="28"/>
        </w:rPr>
        <w:br/>
      </w:r>
      <w:r w:rsidRPr="00BE6458">
        <w:rPr>
          <w:szCs w:val="28"/>
        </w:rPr>
        <w:t>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D2AAC" w:rsidRPr="00BE6458" w:rsidRDefault="006D2AAC" w:rsidP="006D2AAC">
      <w:pPr>
        <w:widowControl/>
        <w:autoSpaceDE/>
        <w:autoSpaceDN/>
        <w:adjustRightInd/>
        <w:contextualSpacing w:val="0"/>
        <w:rPr>
          <w:szCs w:val="28"/>
        </w:rPr>
      </w:pPr>
      <w:r>
        <w:rPr>
          <w:szCs w:val="28"/>
        </w:rPr>
        <w:t>3.1.5.</w:t>
      </w:r>
      <w:r w:rsidRPr="00BE6458">
        <w:rPr>
          <w:szCs w:val="28"/>
        </w:rPr>
        <w:t xml:space="preserve"> получать в связи с должностным положением или в связи </w:t>
      </w:r>
      <w:r>
        <w:rPr>
          <w:szCs w:val="28"/>
        </w:rPr>
        <w:br/>
      </w:r>
      <w:r w:rsidRPr="00BE6458">
        <w:rPr>
          <w:szCs w:val="28"/>
        </w:rPr>
        <w:t xml:space="preserve">с исполнением должностных обязанностей вознаграждения от физических </w:t>
      </w:r>
      <w:r>
        <w:rPr>
          <w:szCs w:val="28"/>
        </w:rPr>
        <w:br/>
      </w:r>
      <w:r w:rsidRPr="00BE6458">
        <w:rPr>
          <w:szCs w:val="28"/>
        </w:rPr>
        <w:t>и юридических лиц (подарки, денежное вознаграждение, ссуды, услуги, оплату развлечений, отдыха, транспортных расходов и иные вознаграждения).</w:t>
      </w:r>
    </w:p>
    <w:p w:rsidR="006D2AAC" w:rsidRPr="00BE6458" w:rsidRDefault="006D2AAC" w:rsidP="006D2AAC">
      <w:pPr>
        <w:widowControl/>
        <w:autoSpaceDE/>
        <w:autoSpaceDN/>
        <w:adjustRightInd/>
        <w:contextualSpacing w:val="0"/>
        <w:rPr>
          <w:szCs w:val="28"/>
        </w:rPr>
      </w:pPr>
      <w:r w:rsidRPr="00BE6458">
        <w:rPr>
          <w:szCs w:val="28"/>
        </w:rPr>
        <w:lastRenderedPageBreak/>
        <w:t xml:space="preserve">Подарки, полученные муниципальным служащим в связи </w:t>
      </w:r>
      <w:r>
        <w:rPr>
          <w:szCs w:val="28"/>
        </w:rPr>
        <w:br/>
      </w:r>
      <w:r w:rsidRPr="00BE6458">
        <w:rPr>
          <w:szCs w:val="28"/>
        </w:rPr>
        <w:t xml:space="preserve">с протокольными мероприятиями, со служебными командировками </w:t>
      </w:r>
      <w:r>
        <w:rPr>
          <w:szCs w:val="28"/>
        </w:rPr>
        <w:br/>
      </w:r>
      <w:r w:rsidRPr="00BE6458">
        <w:rPr>
          <w:szCs w:val="28"/>
        </w:rPr>
        <w:t>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6D2AAC" w:rsidRPr="00BE6458" w:rsidRDefault="006D2AAC" w:rsidP="006D2AAC">
      <w:pPr>
        <w:widowControl/>
        <w:autoSpaceDE/>
        <w:autoSpaceDN/>
        <w:adjustRightInd/>
        <w:contextualSpacing w:val="0"/>
        <w:rPr>
          <w:szCs w:val="28"/>
        </w:rPr>
      </w:pPr>
      <w:r>
        <w:rPr>
          <w:szCs w:val="28"/>
        </w:rPr>
        <w:t xml:space="preserve">3.1.6. </w:t>
      </w:r>
      <w:r w:rsidRPr="00BE6458">
        <w:rPr>
          <w:szCs w:val="28"/>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D2AAC" w:rsidRPr="00BE6458" w:rsidRDefault="006D2AAC" w:rsidP="006D2AAC">
      <w:pPr>
        <w:widowControl/>
        <w:autoSpaceDE/>
        <w:autoSpaceDN/>
        <w:adjustRightInd/>
        <w:contextualSpacing w:val="0"/>
        <w:rPr>
          <w:szCs w:val="28"/>
        </w:rPr>
      </w:pPr>
      <w:r>
        <w:rPr>
          <w:szCs w:val="28"/>
        </w:rPr>
        <w:t xml:space="preserve">3.1.7. </w:t>
      </w:r>
      <w:r w:rsidRPr="00BE6458">
        <w:rPr>
          <w:szCs w:val="28"/>
        </w:rPr>
        <w:t>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6D2AAC" w:rsidRPr="00BE6458" w:rsidRDefault="006D2AAC" w:rsidP="006D2AAC">
      <w:pPr>
        <w:widowControl/>
        <w:autoSpaceDE/>
        <w:autoSpaceDN/>
        <w:adjustRightInd/>
        <w:contextualSpacing w:val="0"/>
        <w:rPr>
          <w:szCs w:val="28"/>
        </w:rPr>
      </w:pPr>
      <w:r>
        <w:rPr>
          <w:szCs w:val="28"/>
        </w:rPr>
        <w:t xml:space="preserve">3.1.8. </w:t>
      </w:r>
      <w:r w:rsidRPr="00BE6458">
        <w:rPr>
          <w:szCs w:val="28"/>
        </w:rPr>
        <w:t xml:space="preserve">выезжать в командировки за счет средств физических </w:t>
      </w:r>
      <w:r>
        <w:rPr>
          <w:szCs w:val="28"/>
        </w:rPr>
        <w:br/>
      </w:r>
      <w:r w:rsidRPr="00BE6458">
        <w:rPr>
          <w:szCs w:val="28"/>
        </w:rPr>
        <w:t>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D2AAC" w:rsidRPr="00BE6458" w:rsidRDefault="006D2AAC" w:rsidP="006D2AAC">
      <w:pPr>
        <w:widowControl/>
        <w:autoSpaceDE/>
        <w:autoSpaceDN/>
        <w:adjustRightInd/>
        <w:contextualSpacing w:val="0"/>
        <w:rPr>
          <w:szCs w:val="28"/>
        </w:rPr>
      </w:pPr>
      <w:r>
        <w:rPr>
          <w:szCs w:val="28"/>
        </w:rPr>
        <w:t xml:space="preserve">3.1.9. </w:t>
      </w:r>
      <w:r w:rsidRPr="00BE6458">
        <w:rPr>
          <w:szCs w:val="28"/>
        </w:rPr>
        <w:t xml:space="preserve">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w:t>
      </w:r>
      <w:r>
        <w:rPr>
          <w:szCs w:val="28"/>
        </w:rPr>
        <w:br/>
      </w:r>
      <w:r w:rsidRPr="00BE6458">
        <w:rPr>
          <w:szCs w:val="28"/>
        </w:rPr>
        <w:t>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D2AAC" w:rsidRPr="00BE6458" w:rsidRDefault="006D2AAC" w:rsidP="006D2AAC">
      <w:pPr>
        <w:widowControl/>
        <w:autoSpaceDE/>
        <w:autoSpaceDN/>
        <w:adjustRightInd/>
        <w:contextualSpacing w:val="0"/>
        <w:rPr>
          <w:szCs w:val="28"/>
        </w:rPr>
      </w:pPr>
      <w:r>
        <w:rPr>
          <w:szCs w:val="28"/>
        </w:rPr>
        <w:t xml:space="preserve">3.1.10. </w:t>
      </w:r>
      <w:r w:rsidRPr="00BE6458">
        <w:rPr>
          <w:szCs w:val="28"/>
        </w:rPr>
        <w:t xml:space="preserve">разглашать или использовать в целях, не связанных </w:t>
      </w:r>
      <w:r>
        <w:rPr>
          <w:szCs w:val="28"/>
        </w:rPr>
        <w:br/>
      </w:r>
      <w:r w:rsidRPr="00BE6458">
        <w:rPr>
          <w:szCs w:val="28"/>
        </w:rPr>
        <w:t xml:space="preserve">с муниципальной службой, сведения, отнесенные в соответствии </w:t>
      </w:r>
      <w:r>
        <w:rPr>
          <w:szCs w:val="28"/>
        </w:rPr>
        <w:br/>
      </w:r>
      <w:r w:rsidRPr="00BE6458">
        <w:rPr>
          <w:szCs w:val="28"/>
        </w:rPr>
        <w:t>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D2AAC" w:rsidRPr="00BE6458" w:rsidRDefault="006D2AAC" w:rsidP="006D2AAC">
      <w:pPr>
        <w:widowControl/>
        <w:autoSpaceDE/>
        <w:autoSpaceDN/>
        <w:adjustRightInd/>
        <w:contextualSpacing w:val="0"/>
        <w:rPr>
          <w:szCs w:val="28"/>
        </w:rPr>
      </w:pPr>
      <w:r>
        <w:rPr>
          <w:szCs w:val="28"/>
        </w:rPr>
        <w:t xml:space="preserve">3.1.11. </w:t>
      </w:r>
      <w:r w:rsidRPr="00BE6458">
        <w:rPr>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D2AAC" w:rsidRPr="00BE6458" w:rsidRDefault="006D2AAC" w:rsidP="006D2AAC">
      <w:pPr>
        <w:widowControl/>
        <w:autoSpaceDE/>
        <w:autoSpaceDN/>
        <w:adjustRightInd/>
        <w:contextualSpacing w:val="0"/>
        <w:rPr>
          <w:szCs w:val="28"/>
        </w:rPr>
      </w:pPr>
      <w:r>
        <w:rPr>
          <w:szCs w:val="28"/>
        </w:rPr>
        <w:t xml:space="preserve">3.1.12. </w:t>
      </w:r>
      <w:r w:rsidRPr="00BE6458">
        <w:rPr>
          <w:szCs w:val="28"/>
        </w:rPr>
        <w:t xml:space="preserve">принимать без письменного разрешения главы муниципального образования награды, почетные и специальные звания (за исключением научных и спортивных)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w:t>
      </w:r>
      <w:r w:rsidRPr="00BE6458">
        <w:rPr>
          <w:szCs w:val="28"/>
        </w:rPr>
        <w:lastRenderedPageBreak/>
        <w:t xml:space="preserve">обязанности входит взаимодействие с указанными организациями </w:t>
      </w:r>
      <w:r>
        <w:rPr>
          <w:szCs w:val="28"/>
        </w:rPr>
        <w:br/>
      </w:r>
      <w:r w:rsidRPr="00BE6458">
        <w:rPr>
          <w:szCs w:val="28"/>
        </w:rPr>
        <w:t>и объединениями;</w:t>
      </w:r>
    </w:p>
    <w:p w:rsidR="006D2AAC" w:rsidRPr="00BE6458" w:rsidRDefault="006D2AAC" w:rsidP="006D2AAC">
      <w:pPr>
        <w:widowControl/>
        <w:autoSpaceDE/>
        <w:autoSpaceDN/>
        <w:adjustRightInd/>
        <w:contextualSpacing w:val="0"/>
        <w:rPr>
          <w:szCs w:val="28"/>
        </w:rPr>
      </w:pPr>
      <w:r>
        <w:rPr>
          <w:szCs w:val="28"/>
        </w:rPr>
        <w:t xml:space="preserve">3.1.13. </w:t>
      </w:r>
      <w:r w:rsidRPr="00BE6458">
        <w:rPr>
          <w:szCs w:val="28"/>
        </w:rPr>
        <w:t>использовать преимущества должностного положения для предвыборной агитации, а также для агитации по вопросам референдума;</w:t>
      </w:r>
    </w:p>
    <w:p w:rsidR="006D2AAC" w:rsidRPr="00BE6458" w:rsidRDefault="006D2AAC" w:rsidP="006D2AAC">
      <w:pPr>
        <w:widowControl/>
        <w:autoSpaceDE/>
        <w:autoSpaceDN/>
        <w:adjustRightInd/>
        <w:contextualSpacing w:val="0"/>
        <w:rPr>
          <w:szCs w:val="28"/>
        </w:rPr>
      </w:pPr>
      <w:r>
        <w:rPr>
          <w:szCs w:val="28"/>
        </w:rPr>
        <w:t xml:space="preserve">3.1.14. </w:t>
      </w:r>
      <w:r w:rsidRPr="00BE6458">
        <w:rPr>
          <w:szCs w:val="28"/>
        </w:rPr>
        <w:t xml:space="preserve">использовать свое должностное положение в интересах политических партий, религиозных и других общественных объединений, </w:t>
      </w:r>
      <w:r>
        <w:rPr>
          <w:szCs w:val="28"/>
        </w:rPr>
        <w:br/>
      </w:r>
      <w:r w:rsidRPr="00BE6458">
        <w:rPr>
          <w:szCs w:val="28"/>
        </w:rPr>
        <w:t>а также публично выражать отношение к указанным объединениям в качестве муниципального служащего;</w:t>
      </w:r>
    </w:p>
    <w:p w:rsidR="006D2AAC" w:rsidRPr="00BE6458" w:rsidRDefault="006D2AAC" w:rsidP="006D2AAC">
      <w:pPr>
        <w:widowControl/>
        <w:autoSpaceDE/>
        <w:autoSpaceDN/>
        <w:adjustRightInd/>
        <w:contextualSpacing w:val="0"/>
        <w:rPr>
          <w:szCs w:val="28"/>
        </w:rPr>
      </w:pPr>
      <w:r>
        <w:rPr>
          <w:szCs w:val="28"/>
        </w:rPr>
        <w:t xml:space="preserve">3.1.15. </w:t>
      </w:r>
      <w:r w:rsidRPr="00BE6458">
        <w:rPr>
          <w:szCs w:val="28"/>
        </w:rPr>
        <w:t xml:space="preserve">создавать в органах местного самоуправления, иных муниципальных органах структуры политических партий, религиозных </w:t>
      </w:r>
      <w:r>
        <w:rPr>
          <w:szCs w:val="28"/>
        </w:rPr>
        <w:br/>
      </w:r>
      <w:r w:rsidRPr="00BE6458">
        <w:rPr>
          <w:szCs w:val="28"/>
        </w:rPr>
        <w:t>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D2AAC" w:rsidRPr="00BE6458" w:rsidRDefault="006D2AAC" w:rsidP="006D2AAC">
      <w:pPr>
        <w:widowControl/>
        <w:autoSpaceDE/>
        <w:autoSpaceDN/>
        <w:adjustRightInd/>
        <w:contextualSpacing w:val="0"/>
        <w:rPr>
          <w:szCs w:val="28"/>
        </w:rPr>
      </w:pPr>
      <w:r>
        <w:rPr>
          <w:szCs w:val="28"/>
        </w:rPr>
        <w:t xml:space="preserve">3.1.16. </w:t>
      </w:r>
      <w:r w:rsidRPr="00BE6458">
        <w:rPr>
          <w:szCs w:val="28"/>
        </w:rPr>
        <w:t>прекращать исполнение должностных обязанностей в целях урегулирования трудового спора;</w:t>
      </w:r>
    </w:p>
    <w:p w:rsidR="006D2AAC" w:rsidRPr="00BE6458" w:rsidRDefault="006D2AAC" w:rsidP="006D2AAC">
      <w:pPr>
        <w:widowControl/>
        <w:autoSpaceDE/>
        <w:autoSpaceDN/>
        <w:adjustRightInd/>
        <w:contextualSpacing w:val="0"/>
        <w:rPr>
          <w:szCs w:val="28"/>
        </w:rPr>
      </w:pPr>
      <w:r>
        <w:rPr>
          <w:szCs w:val="28"/>
        </w:rPr>
        <w:t xml:space="preserve">3.1.17. </w:t>
      </w:r>
      <w:r w:rsidRPr="00BE6458">
        <w:rPr>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2AAC" w:rsidRDefault="006D2AAC" w:rsidP="006D2AAC">
      <w:pPr>
        <w:widowControl/>
        <w:autoSpaceDE/>
        <w:autoSpaceDN/>
        <w:adjustRightInd/>
        <w:contextualSpacing w:val="0"/>
        <w:rPr>
          <w:szCs w:val="28"/>
        </w:rPr>
      </w:pPr>
      <w:r>
        <w:rPr>
          <w:szCs w:val="28"/>
        </w:rPr>
        <w:t xml:space="preserve">3.1.18. </w:t>
      </w:r>
      <w:r w:rsidRPr="00BE6458">
        <w:rPr>
          <w:szCs w:val="28"/>
        </w:rPr>
        <w:t xml:space="preserve">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w:t>
      </w:r>
      <w:r>
        <w:rPr>
          <w:szCs w:val="28"/>
        </w:rPr>
        <w:br/>
      </w:r>
      <w:r w:rsidRPr="00BE6458">
        <w:rPr>
          <w:szCs w:val="28"/>
        </w:rPr>
        <w:t>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2AAC" w:rsidRPr="00BE6458" w:rsidRDefault="006D2AAC" w:rsidP="006D2AAC">
      <w:pPr>
        <w:widowControl/>
        <w:autoSpaceDE/>
        <w:autoSpaceDN/>
        <w:adjustRightInd/>
        <w:contextualSpacing w:val="0"/>
        <w:rPr>
          <w:szCs w:val="28"/>
        </w:rPr>
      </w:pPr>
      <w:r>
        <w:rPr>
          <w:szCs w:val="28"/>
        </w:rPr>
        <w:t xml:space="preserve">3.2. </w:t>
      </w:r>
      <w:r w:rsidRPr="001137C9">
        <w:rPr>
          <w:szCs w:val="28"/>
        </w:rPr>
        <w:t xml:space="preserve">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Pr>
          <w:szCs w:val="28"/>
        </w:rPr>
        <w:br/>
      </w:r>
      <w:r w:rsidRPr="001137C9">
        <w:rPr>
          <w:szCs w:val="28"/>
        </w:rPr>
        <w:t>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Cs w:val="28"/>
        </w:rPr>
        <w:t>.</w:t>
      </w:r>
    </w:p>
    <w:p w:rsidR="006D2AAC" w:rsidRDefault="006D2AAC" w:rsidP="006D2AAC">
      <w:pPr>
        <w:widowControl/>
        <w:autoSpaceDE/>
        <w:autoSpaceDN/>
        <w:adjustRightInd/>
        <w:contextualSpacing w:val="0"/>
        <w:rPr>
          <w:szCs w:val="28"/>
        </w:rPr>
      </w:pPr>
      <w:r w:rsidRPr="00BE6458">
        <w:rPr>
          <w:szCs w:val="28"/>
        </w:rPr>
        <w:t>3.</w:t>
      </w:r>
      <w:r>
        <w:rPr>
          <w:szCs w:val="28"/>
        </w:rPr>
        <w:t>3.</w:t>
      </w:r>
      <w:r w:rsidRPr="00BE6458">
        <w:rPr>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w:t>
      </w:r>
      <w:r w:rsidRPr="00BE6458">
        <w:rPr>
          <w:szCs w:val="28"/>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6D2AAC" w:rsidRPr="00BE6458" w:rsidRDefault="006D2AAC" w:rsidP="006D2AAC">
      <w:pPr>
        <w:widowControl/>
        <w:autoSpaceDE/>
        <w:autoSpaceDN/>
        <w:adjustRightInd/>
        <w:contextualSpacing w:val="0"/>
        <w:rPr>
          <w:szCs w:val="28"/>
        </w:rPr>
      </w:pPr>
      <w:r>
        <w:rPr>
          <w:szCs w:val="28"/>
        </w:rPr>
        <w:t xml:space="preserve">3.4. </w:t>
      </w:r>
      <w:r w:rsidRPr="001137C9">
        <w:rPr>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w:t>
      </w:r>
      <w:r>
        <w:rPr>
          <w:szCs w:val="28"/>
        </w:rPr>
        <w:br/>
      </w:r>
      <w:r w:rsidRPr="001137C9">
        <w:rPr>
          <w:szCs w:val="28"/>
        </w:rPr>
        <w:t>и урегулированию конфликта интересов, которое дается в порядке, устанавливаемом нормативными правовыми актами администрации МО «</w:t>
      </w:r>
      <w:proofErr w:type="spellStart"/>
      <w:r>
        <w:rPr>
          <w:szCs w:val="28"/>
        </w:rPr>
        <w:t>Токсовское</w:t>
      </w:r>
      <w:proofErr w:type="spellEnd"/>
      <w:r>
        <w:rPr>
          <w:szCs w:val="28"/>
        </w:rPr>
        <w:t xml:space="preserve"> городское поселение</w:t>
      </w:r>
      <w:r w:rsidRPr="001137C9">
        <w:rPr>
          <w:szCs w:val="28"/>
        </w:rPr>
        <w:t>».</w:t>
      </w:r>
    </w:p>
    <w:p w:rsidR="006D2AAC" w:rsidRPr="00BE6458" w:rsidRDefault="006D2AAC" w:rsidP="006D2AAC">
      <w:pPr>
        <w:widowControl/>
        <w:autoSpaceDE/>
        <w:autoSpaceDN/>
        <w:adjustRightInd/>
        <w:contextualSpacing w:val="0"/>
        <w:rPr>
          <w:szCs w:val="28"/>
        </w:rPr>
      </w:pPr>
    </w:p>
    <w:p w:rsidR="006D2AAC" w:rsidRPr="00BE6458" w:rsidRDefault="006D2AAC" w:rsidP="006D2AAC">
      <w:pPr>
        <w:widowControl/>
        <w:autoSpaceDE/>
        <w:autoSpaceDN/>
        <w:adjustRightInd/>
        <w:contextualSpacing w:val="0"/>
        <w:rPr>
          <w:szCs w:val="28"/>
        </w:rPr>
      </w:pPr>
      <w:r>
        <w:rPr>
          <w:szCs w:val="28"/>
        </w:rPr>
        <w:t>4</w:t>
      </w:r>
      <w:r w:rsidRPr="00BE6458">
        <w:rPr>
          <w:szCs w:val="28"/>
        </w:rPr>
        <w:t>. О</w:t>
      </w:r>
      <w:r>
        <w:rPr>
          <w:szCs w:val="28"/>
        </w:rPr>
        <w:t xml:space="preserve">БЯЗАННОСТИ МУНИЦИПАЛЬНЫХ СЛУЖАЩИХ </w:t>
      </w:r>
    </w:p>
    <w:p w:rsidR="006D2AAC" w:rsidRPr="00BE6458" w:rsidRDefault="006D2AAC" w:rsidP="006D2AAC">
      <w:pPr>
        <w:widowControl/>
        <w:autoSpaceDE/>
        <w:autoSpaceDN/>
        <w:adjustRightInd/>
        <w:contextualSpacing w:val="0"/>
        <w:rPr>
          <w:szCs w:val="28"/>
        </w:rPr>
      </w:pPr>
    </w:p>
    <w:p w:rsidR="006D2AAC" w:rsidRDefault="006D2AAC" w:rsidP="006D2AAC">
      <w:pPr>
        <w:widowControl/>
        <w:autoSpaceDE/>
        <w:autoSpaceDN/>
        <w:adjustRightInd/>
        <w:contextualSpacing w:val="0"/>
        <w:rPr>
          <w:szCs w:val="28"/>
        </w:rPr>
      </w:pPr>
      <w:r>
        <w:rPr>
          <w:szCs w:val="28"/>
        </w:rPr>
        <w:t>4.</w:t>
      </w:r>
      <w:r w:rsidRPr="00BE6458">
        <w:rPr>
          <w:szCs w:val="28"/>
        </w:rPr>
        <w:t xml:space="preserve">1. </w:t>
      </w:r>
      <w:r>
        <w:rPr>
          <w:szCs w:val="28"/>
        </w:rPr>
        <w:t>Муниципальный служащий обязан:</w:t>
      </w:r>
    </w:p>
    <w:p w:rsidR="006D2AAC" w:rsidRPr="001F039B" w:rsidRDefault="006D2AAC" w:rsidP="006D2AAC">
      <w:pPr>
        <w:widowControl/>
        <w:autoSpaceDE/>
        <w:autoSpaceDN/>
        <w:adjustRightInd/>
        <w:contextualSpacing w:val="0"/>
        <w:rPr>
          <w:szCs w:val="28"/>
        </w:rPr>
      </w:pPr>
      <w:r>
        <w:rPr>
          <w:szCs w:val="28"/>
        </w:rPr>
        <w:t xml:space="preserve">4.1.1. </w:t>
      </w:r>
      <w:r w:rsidRPr="001F039B">
        <w:rPr>
          <w:szCs w:val="28"/>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w:t>
      </w:r>
      <w:r>
        <w:rPr>
          <w:szCs w:val="28"/>
        </w:rPr>
        <w:br/>
      </w:r>
      <w:r w:rsidRPr="001F039B">
        <w:rPr>
          <w:szCs w:val="28"/>
        </w:rPr>
        <w:t>и обеспечивать их исполнение;</w:t>
      </w:r>
    </w:p>
    <w:p w:rsidR="006D2AAC" w:rsidRPr="001F039B" w:rsidRDefault="006D2AAC" w:rsidP="006D2AAC">
      <w:pPr>
        <w:widowControl/>
        <w:autoSpaceDE/>
        <w:autoSpaceDN/>
        <w:adjustRightInd/>
        <w:contextualSpacing w:val="0"/>
        <w:rPr>
          <w:szCs w:val="28"/>
        </w:rPr>
      </w:pPr>
      <w:r>
        <w:rPr>
          <w:szCs w:val="28"/>
        </w:rPr>
        <w:t>4.1.2.</w:t>
      </w:r>
      <w:r w:rsidRPr="001F039B">
        <w:rPr>
          <w:szCs w:val="28"/>
        </w:rPr>
        <w:t xml:space="preserve"> исполнять должностные обязанности в соответствии </w:t>
      </w:r>
      <w:r>
        <w:rPr>
          <w:szCs w:val="28"/>
        </w:rPr>
        <w:br/>
      </w:r>
      <w:r w:rsidRPr="001F039B">
        <w:rPr>
          <w:szCs w:val="28"/>
        </w:rPr>
        <w:t>с должностной инструкцией;</w:t>
      </w:r>
    </w:p>
    <w:p w:rsidR="006D2AAC" w:rsidRPr="001F039B" w:rsidRDefault="006D2AAC" w:rsidP="006D2AAC">
      <w:pPr>
        <w:widowControl/>
        <w:autoSpaceDE/>
        <w:autoSpaceDN/>
        <w:adjustRightInd/>
        <w:contextualSpacing w:val="0"/>
        <w:rPr>
          <w:szCs w:val="28"/>
        </w:rPr>
      </w:pPr>
      <w:r>
        <w:rPr>
          <w:szCs w:val="28"/>
        </w:rPr>
        <w:t>4.1.3.</w:t>
      </w:r>
      <w:r w:rsidRPr="001F039B">
        <w:rPr>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D2AAC" w:rsidRPr="001F039B" w:rsidRDefault="006D2AAC" w:rsidP="006D2AAC">
      <w:pPr>
        <w:widowControl/>
        <w:autoSpaceDE/>
        <w:autoSpaceDN/>
        <w:adjustRightInd/>
        <w:contextualSpacing w:val="0"/>
        <w:rPr>
          <w:szCs w:val="28"/>
        </w:rPr>
      </w:pPr>
      <w:r>
        <w:rPr>
          <w:szCs w:val="28"/>
        </w:rPr>
        <w:t>4.1.4.</w:t>
      </w:r>
      <w:r w:rsidRPr="001F039B">
        <w:rPr>
          <w:szCs w:val="28"/>
        </w:rPr>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D2AAC" w:rsidRPr="001F039B" w:rsidRDefault="006D2AAC" w:rsidP="006D2AAC">
      <w:pPr>
        <w:widowControl/>
        <w:autoSpaceDE/>
        <w:autoSpaceDN/>
        <w:adjustRightInd/>
        <w:contextualSpacing w:val="0"/>
        <w:rPr>
          <w:szCs w:val="28"/>
        </w:rPr>
      </w:pPr>
      <w:r>
        <w:rPr>
          <w:szCs w:val="28"/>
        </w:rPr>
        <w:t>4.1.5.</w:t>
      </w:r>
      <w:r w:rsidRPr="001F039B">
        <w:rPr>
          <w:szCs w:val="28"/>
        </w:rPr>
        <w:t xml:space="preserve"> поддерживать уровень квалификации, необходимый для надлежащего исполнения должностных обязанностей;</w:t>
      </w:r>
    </w:p>
    <w:p w:rsidR="006D2AAC" w:rsidRPr="001F039B" w:rsidRDefault="006D2AAC" w:rsidP="006D2AAC">
      <w:pPr>
        <w:widowControl/>
        <w:autoSpaceDE/>
        <w:autoSpaceDN/>
        <w:adjustRightInd/>
        <w:contextualSpacing w:val="0"/>
        <w:rPr>
          <w:szCs w:val="28"/>
        </w:rPr>
      </w:pPr>
      <w:r>
        <w:rPr>
          <w:szCs w:val="28"/>
        </w:rPr>
        <w:t>4.1.6.</w:t>
      </w:r>
      <w:r w:rsidRPr="001F039B">
        <w:rPr>
          <w:szCs w:val="28"/>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D2AAC" w:rsidRPr="001F039B" w:rsidRDefault="006D2AAC" w:rsidP="006D2AAC">
      <w:pPr>
        <w:widowControl/>
        <w:autoSpaceDE/>
        <w:autoSpaceDN/>
        <w:adjustRightInd/>
        <w:contextualSpacing w:val="0"/>
        <w:rPr>
          <w:szCs w:val="28"/>
        </w:rPr>
      </w:pPr>
      <w:r>
        <w:rPr>
          <w:szCs w:val="28"/>
        </w:rPr>
        <w:t>4.1.7.</w:t>
      </w:r>
      <w:r w:rsidRPr="001F039B">
        <w:rPr>
          <w:szCs w:val="28"/>
        </w:rPr>
        <w:t xml:space="preserve"> беречь государственное и муниципальное имущество, в том числе предоставленное ему для исполнения должностных обязанностей;</w:t>
      </w:r>
    </w:p>
    <w:p w:rsidR="006D2AAC" w:rsidRPr="001F039B" w:rsidRDefault="006D2AAC" w:rsidP="006D2AAC">
      <w:pPr>
        <w:widowControl/>
        <w:autoSpaceDE/>
        <w:autoSpaceDN/>
        <w:adjustRightInd/>
        <w:contextualSpacing w:val="0"/>
        <w:rPr>
          <w:szCs w:val="28"/>
        </w:rPr>
      </w:pPr>
      <w:r>
        <w:rPr>
          <w:szCs w:val="28"/>
        </w:rPr>
        <w:lastRenderedPageBreak/>
        <w:t>4.1.8.</w:t>
      </w:r>
      <w:r w:rsidRPr="001F039B">
        <w:rPr>
          <w:szCs w:val="28"/>
        </w:rPr>
        <w:t xml:space="preserve"> представлять в установленном порядке предусмотренные законодательством Российской Федерации сведения о себе и членах своей семьи;</w:t>
      </w:r>
    </w:p>
    <w:p w:rsidR="006D2AAC" w:rsidRPr="001F039B" w:rsidRDefault="006D2AAC" w:rsidP="006D2AAC">
      <w:pPr>
        <w:widowControl/>
        <w:autoSpaceDE/>
        <w:autoSpaceDN/>
        <w:adjustRightInd/>
        <w:contextualSpacing w:val="0"/>
        <w:rPr>
          <w:szCs w:val="28"/>
        </w:rPr>
      </w:pPr>
      <w:r>
        <w:rPr>
          <w:szCs w:val="28"/>
        </w:rPr>
        <w:t>4.1.9.</w:t>
      </w:r>
      <w:r w:rsidRPr="001F039B">
        <w:rPr>
          <w:szCs w:val="28"/>
        </w:rPr>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D2AAC" w:rsidRPr="001F039B" w:rsidRDefault="006D2AAC" w:rsidP="006D2AAC">
      <w:pPr>
        <w:widowControl/>
        <w:autoSpaceDE/>
        <w:autoSpaceDN/>
        <w:adjustRightInd/>
        <w:contextualSpacing w:val="0"/>
        <w:rPr>
          <w:szCs w:val="28"/>
        </w:rPr>
      </w:pPr>
      <w:r>
        <w:rPr>
          <w:szCs w:val="28"/>
        </w:rPr>
        <w:t>4.1.10.</w:t>
      </w:r>
      <w:r w:rsidRPr="001F039B">
        <w:rPr>
          <w:szCs w:val="28"/>
        </w:rPr>
        <w:t xml:space="preserve"> соблюдать ограничения, выполнять обязательства, не нарушать запреты, которые установлены Федеральным</w:t>
      </w:r>
      <w:r>
        <w:rPr>
          <w:szCs w:val="28"/>
        </w:rPr>
        <w:t>и закона</w:t>
      </w:r>
      <w:r w:rsidRPr="001F039B">
        <w:rPr>
          <w:szCs w:val="28"/>
        </w:rPr>
        <w:t>м</w:t>
      </w:r>
      <w:r>
        <w:rPr>
          <w:szCs w:val="28"/>
        </w:rPr>
        <w:t>и</w:t>
      </w:r>
      <w:r w:rsidRPr="001F039B">
        <w:rPr>
          <w:szCs w:val="28"/>
        </w:rPr>
        <w:t>;</w:t>
      </w:r>
    </w:p>
    <w:p w:rsidR="006D2AAC" w:rsidRDefault="006D2AAC" w:rsidP="006D2AAC">
      <w:pPr>
        <w:widowControl/>
        <w:autoSpaceDE/>
        <w:autoSpaceDN/>
        <w:adjustRightInd/>
        <w:contextualSpacing w:val="0"/>
        <w:rPr>
          <w:szCs w:val="28"/>
        </w:rPr>
      </w:pPr>
      <w:r>
        <w:rPr>
          <w:szCs w:val="28"/>
        </w:rPr>
        <w:t>4.1.11.</w:t>
      </w:r>
      <w:r w:rsidRPr="001F039B">
        <w:rPr>
          <w:szCs w:val="28"/>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D2AAC" w:rsidRPr="00BE6458" w:rsidRDefault="006D2AAC" w:rsidP="006D2AAC">
      <w:pPr>
        <w:widowControl/>
        <w:autoSpaceDE/>
        <w:autoSpaceDN/>
        <w:adjustRightInd/>
        <w:contextualSpacing w:val="0"/>
        <w:rPr>
          <w:szCs w:val="28"/>
        </w:rPr>
      </w:pPr>
      <w:r>
        <w:rPr>
          <w:szCs w:val="28"/>
        </w:rPr>
        <w:t xml:space="preserve">4.2. </w:t>
      </w:r>
      <w:r w:rsidRPr="00BE6458">
        <w:rPr>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D2AAC" w:rsidRPr="00BE6458" w:rsidRDefault="006D2AAC" w:rsidP="006D2AAC">
      <w:pPr>
        <w:widowControl/>
        <w:autoSpaceDE/>
        <w:autoSpaceDN/>
        <w:adjustRightInd/>
        <w:contextualSpacing w:val="0"/>
        <w:rPr>
          <w:szCs w:val="28"/>
        </w:rPr>
      </w:pPr>
      <w:r>
        <w:rPr>
          <w:szCs w:val="28"/>
        </w:rPr>
        <w:t>4.3</w:t>
      </w:r>
      <w:r w:rsidRPr="00BE6458">
        <w:rPr>
          <w:szCs w:val="28"/>
        </w:rPr>
        <w:t>.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r w:rsidRPr="00601668">
        <w:t xml:space="preserve"> </w:t>
      </w:r>
      <w:r w:rsidRPr="00601668">
        <w:rPr>
          <w:szCs w:val="28"/>
        </w:rPr>
        <w:t>цифровы</w:t>
      </w:r>
      <w:r>
        <w:rPr>
          <w:szCs w:val="28"/>
        </w:rPr>
        <w:t>х</w:t>
      </w:r>
      <w:r w:rsidRPr="00601668">
        <w:rPr>
          <w:szCs w:val="28"/>
        </w:rPr>
        <w:t xml:space="preserve"> финансовы</w:t>
      </w:r>
      <w:r>
        <w:rPr>
          <w:szCs w:val="28"/>
        </w:rPr>
        <w:t>х</w:t>
      </w:r>
      <w:r w:rsidRPr="00601668">
        <w:rPr>
          <w:szCs w:val="28"/>
        </w:rPr>
        <w:t xml:space="preserve"> актив</w:t>
      </w:r>
      <w:r>
        <w:rPr>
          <w:szCs w:val="28"/>
        </w:rPr>
        <w:t>ах</w:t>
      </w:r>
      <w:r w:rsidRPr="00601668">
        <w:rPr>
          <w:szCs w:val="28"/>
        </w:rPr>
        <w:t xml:space="preserve"> и цифров</w:t>
      </w:r>
      <w:r>
        <w:rPr>
          <w:szCs w:val="28"/>
        </w:rPr>
        <w:t>ой</w:t>
      </w:r>
      <w:r w:rsidRPr="00601668">
        <w:rPr>
          <w:szCs w:val="28"/>
        </w:rPr>
        <w:t xml:space="preserve"> валют</w:t>
      </w:r>
      <w:r>
        <w:rPr>
          <w:szCs w:val="28"/>
        </w:rPr>
        <w:t>е,</w:t>
      </w:r>
      <w:r w:rsidRPr="00BE6458">
        <w:rPr>
          <w:szCs w:val="28"/>
        </w:rPr>
        <w:t xml:space="preserve">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D2AAC" w:rsidRPr="00BE6458" w:rsidRDefault="006D2AAC" w:rsidP="006D2AAC">
      <w:pPr>
        <w:widowControl/>
        <w:autoSpaceDE/>
        <w:autoSpaceDN/>
        <w:adjustRightInd/>
        <w:contextualSpacing w:val="0"/>
        <w:rPr>
          <w:szCs w:val="28"/>
        </w:rPr>
      </w:pPr>
      <w:r>
        <w:rPr>
          <w:szCs w:val="28"/>
        </w:rPr>
        <w:t>4.4</w:t>
      </w:r>
      <w:r w:rsidRPr="00BE6458">
        <w:rPr>
          <w:szCs w:val="28"/>
        </w:rPr>
        <w:t>. Муниципальные служащие обязаны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6D2AAC" w:rsidRPr="00BE6458" w:rsidRDefault="006D2AAC" w:rsidP="006D2AAC">
      <w:pPr>
        <w:widowControl/>
        <w:autoSpaceDE/>
        <w:autoSpaceDN/>
        <w:adjustRightInd/>
        <w:contextualSpacing w:val="0"/>
        <w:rPr>
          <w:szCs w:val="28"/>
        </w:rPr>
      </w:pPr>
    </w:p>
    <w:p w:rsidR="006D2AAC" w:rsidRPr="00BE6458" w:rsidRDefault="006D2AAC" w:rsidP="006D2AAC">
      <w:pPr>
        <w:widowControl/>
        <w:autoSpaceDE/>
        <w:autoSpaceDN/>
        <w:adjustRightInd/>
        <w:contextualSpacing w:val="0"/>
        <w:rPr>
          <w:szCs w:val="28"/>
        </w:rPr>
      </w:pPr>
      <w:r>
        <w:rPr>
          <w:szCs w:val="28"/>
        </w:rPr>
        <w:t>5</w:t>
      </w:r>
      <w:r w:rsidRPr="00BE6458">
        <w:rPr>
          <w:szCs w:val="28"/>
        </w:rPr>
        <w:t>. О</w:t>
      </w:r>
      <w:r>
        <w:rPr>
          <w:szCs w:val="28"/>
        </w:rPr>
        <w:t>ГРАНИЧЕНИЯ И ОБЯЗАННОСТИ, НАЛАГАЕМЫЕ НА ЛИЦ, ЗАМЕЩАЮЩИХ МУНИЦИПАЛЬНЫЕ ДОЛЖНОСТИ</w:t>
      </w:r>
    </w:p>
    <w:p w:rsidR="006D2AAC" w:rsidRPr="00BE6458" w:rsidRDefault="006D2AAC" w:rsidP="006D2AAC">
      <w:pPr>
        <w:widowControl/>
        <w:autoSpaceDE/>
        <w:autoSpaceDN/>
        <w:adjustRightInd/>
        <w:contextualSpacing w:val="0"/>
        <w:rPr>
          <w:szCs w:val="28"/>
        </w:rPr>
      </w:pPr>
    </w:p>
    <w:p w:rsidR="006D2AAC" w:rsidRPr="00BE6458" w:rsidRDefault="006D2AAC" w:rsidP="006D2AAC">
      <w:pPr>
        <w:widowControl/>
        <w:autoSpaceDE/>
        <w:autoSpaceDN/>
        <w:adjustRightInd/>
        <w:contextualSpacing w:val="0"/>
        <w:rPr>
          <w:szCs w:val="28"/>
        </w:rPr>
      </w:pPr>
      <w:r>
        <w:rPr>
          <w:szCs w:val="28"/>
        </w:rPr>
        <w:t>5.</w:t>
      </w:r>
      <w:r w:rsidRPr="00BE6458">
        <w:rPr>
          <w:szCs w:val="28"/>
        </w:rPr>
        <w:t xml:space="preserve">1.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w:t>
      </w:r>
      <w:r w:rsidRPr="00BE6458">
        <w:rPr>
          <w:szCs w:val="28"/>
        </w:rPr>
        <w:lastRenderedPageBreak/>
        <w:t>должности, должности государственной или муниципальной службы, если иное не установлено федеральными законами.</w:t>
      </w:r>
    </w:p>
    <w:p w:rsidR="006D2AAC" w:rsidRPr="00BE6458" w:rsidRDefault="006D2AAC" w:rsidP="006D2AAC">
      <w:pPr>
        <w:widowControl/>
        <w:autoSpaceDE/>
        <w:autoSpaceDN/>
        <w:adjustRightInd/>
        <w:contextualSpacing w:val="0"/>
        <w:rPr>
          <w:szCs w:val="28"/>
        </w:rPr>
      </w:pPr>
      <w:r>
        <w:rPr>
          <w:szCs w:val="28"/>
        </w:rPr>
        <w:t>5.</w:t>
      </w:r>
      <w:r w:rsidRPr="00BE6458">
        <w:rPr>
          <w:szCs w:val="28"/>
        </w:rPr>
        <w:t>2. Лица, замещающие муниципальные должности и осуществляющие свои полномочия на постоянной основе, не вправе:</w:t>
      </w:r>
    </w:p>
    <w:p w:rsidR="006D2AAC" w:rsidRPr="00BE6458" w:rsidRDefault="006D2AAC" w:rsidP="006D2AAC">
      <w:pPr>
        <w:widowControl/>
        <w:autoSpaceDE/>
        <w:autoSpaceDN/>
        <w:adjustRightInd/>
        <w:contextualSpacing w:val="0"/>
        <w:rPr>
          <w:szCs w:val="28"/>
        </w:rPr>
      </w:pPr>
      <w:r>
        <w:rPr>
          <w:szCs w:val="28"/>
        </w:rPr>
        <w:t>5.2.1.</w:t>
      </w:r>
      <w:r w:rsidRPr="00BE6458">
        <w:rPr>
          <w:szCs w:val="28"/>
        </w:rPr>
        <w:t xml:space="preserve"> замещать другие должности в органах государственной власти </w:t>
      </w:r>
      <w:r>
        <w:rPr>
          <w:szCs w:val="28"/>
        </w:rPr>
        <w:br/>
      </w:r>
      <w:r w:rsidRPr="00BE6458">
        <w:rPr>
          <w:szCs w:val="28"/>
        </w:rPr>
        <w:t>и органах местного самоуправления;</w:t>
      </w:r>
    </w:p>
    <w:p w:rsidR="006D2AAC" w:rsidRPr="00BE6458" w:rsidRDefault="006D2AAC" w:rsidP="006D2AAC">
      <w:pPr>
        <w:widowControl/>
        <w:autoSpaceDE/>
        <w:autoSpaceDN/>
        <w:adjustRightInd/>
        <w:contextualSpacing w:val="0"/>
        <w:rPr>
          <w:szCs w:val="28"/>
        </w:rPr>
      </w:pPr>
      <w:r>
        <w:rPr>
          <w:szCs w:val="28"/>
        </w:rPr>
        <w:t>5.2.2.</w:t>
      </w:r>
      <w:r w:rsidRPr="00BE6458">
        <w:rPr>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w:t>
      </w:r>
      <w:r>
        <w:rPr>
          <w:szCs w:val="28"/>
        </w:rPr>
        <w:br/>
      </w:r>
      <w:r w:rsidRPr="00BE6458">
        <w:rPr>
          <w:szCs w:val="28"/>
        </w:rPr>
        <w:t xml:space="preserve">в управлении некоммерческой организацией (за исключением участия </w:t>
      </w:r>
      <w:r>
        <w:rPr>
          <w:szCs w:val="28"/>
        </w:rPr>
        <w:br/>
      </w:r>
      <w:r w:rsidRPr="00BE6458">
        <w:rPr>
          <w:szCs w:val="28"/>
        </w:rPr>
        <w:t>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D2AAC" w:rsidRPr="00BE6458" w:rsidRDefault="006D2AAC" w:rsidP="006D2AAC">
      <w:pPr>
        <w:widowControl/>
        <w:autoSpaceDE/>
        <w:autoSpaceDN/>
        <w:adjustRightInd/>
        <w:contextualSpacing w:val="0"/>
        <w:rPr>
          <w:szCs w:val="28"/>
        </w:rPr>
      </w:pPr>
      <w:r>
        <w:rPr>
          <w:szCs w:val="28"/>
        </w:rPr>
        <w:t>5.2.3.</w:t>
      </w:r>
      <w:r w:rsidRPr="00BE6458">
        <w:rPr>
          <w:szCs w:val="28"/>
        </w:rPr>
        <w:t xml:space="preserve">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D2AAC" w:rsidRPr="00BE6458" w:rsidRDefault="006D2AAC" w:rsidP="006D2AAC">
      <w:pPr>
        <w:widowControl/>
        <w:autoSpaceDE/>
        <w:autoSpaceDN/>
        <w:adjustRightInd/>
        <w:contextualSpacing w:val="0"/>
        <w:rPr>
          <w:szCs w:val="28"/>
        </w:rPr>
      </w:pPr>
      <w:r>
        <w:rPr>
          <w:szCs w:val="28"/>
        </w:rPr>
        <w:t>5.2.4.</w:t>
      </w:r>
      <w:r w:rsidRPr="00BE6458">
        <w:rPr>
          <w:szCs w:val="28"/>
        </w:rPr>
        <w:t xml:space="preserve">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D2AAC" w:rsidRPr="00BE6458" w:rsidRDefault="006D2AAC" w:rsidP="006D2AAC">
      <w:pPr>
        <w:widowControl/>
        <w:autoSpaceDE/>
        <w:autoSpaceDN/>
        <w:adjustRightInd/>
        <w:contextualSpacing w:val="0"/>
        <w:rPr>
          <w:szCs w:val="28"/>
        </w:rPr>
      </w:pPr>
      <w:r>
        <w:rPr>
          <w:szCs w:val="28"/>
        </w:rPr>
        <w:t>5.2.5.</w:t>
      </w:r>
      <w:r w:rsidRPr="00BE6458">
        <w:rPr>
          <w:szCs w:val="28"/>
        </w:rPr>
        <w:t xml:space="preserve">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D2AAC" w:rsidRPr="00BE6458" w:rsidRDefault="006D2AAC" w:rsidP="006D2AAC">
      <w:pPr>
        <w:widowControl/>
        <w:autoSpaceDE/>
        <w:autoSpaceDN/>
        <w:adjustRightInd/>
        <w:contextualSpacing w:val="0"/>
        <w:rPr>
          <w:szCs w:val="28"/>
        </w:rPr>
      </w:pPr>
      <w:r>
        <w:rPr>
          <w:szCs w:val="28"/>
        </w:rPr>
        <w:t>5.2.6.</w:t>
      </w:r>
      <w:r w:rsidRPr="00BE6458">
        <w:rPr>
          <w:szCs w:val="28"/>
        </w:rPr>
        <w:t xml:space="preserve">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D2AAC" w:rsidRPr="00BE6458" w:rsidRDefault="006D2AAC" w:rsidP="006D2AAC">
      <w:pPr>
        <w:widowControl/>
        <w:autoSpaceDE/>
        <w:autoSpaceDN/>
        <w:adjustRightInd/>
        <w:contextualSpacing w:val="0"/>
        <w:rPr>
          <w:szCs w:val="28"/>
        </w:rPr>
      </w:pPr>
      <w:r>
        <w:rPr>
          <w:szCs w:val="28"/>
        </w:rPr>
        <w:t>5.2.7.</w:t>
      </w:r>
      <w:r w:rsidRPr="00BE6458">
        <w:rPr>
          <w:szCs w:val="28"/>
        </w:rPr>
        <w:t xml:space="preserve">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w:t>
      </w:r>
      <w:r w:rsidRPr="00BE6458">
        <w:rPr>
          <w:szCs w:val="28"/>
        </w:rPr>
        <w:lastRenderedPageBreak/>
        <w:t xml:space="preserve">развлечений, отдыха, транспортных расходов) и подарки от физических </w:t>
      </w:r>
      <w:r>
        <w:rPr>
          <w:szCs w:val="28"/>
        </w:rPr>
        <w:br/>
      </w:r>
      <w:r w:rsidRPr="00BE6458">
        <w:rPr>
          <w:szCs w:val="28"/>
        </w:rPr>
        <w:t>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D2AAC" w:rsidRPr="00BE6458" w:rsidRDefault="006D2AAC" w:rsidP="006D2AAC">
      <w:pPr>
        <w:widowControl/>
        <w:autoSpaceDE/>
        <w:autoSpaceDN/>
        <w:adjustRightInd/>
        <w:contextualSpacing w:val="0"/>
        <w:rPr>
          <w:szCs w:val="28"/>
        </w:rPr>
      </w:pPr>
      <w:r>
        <w:rPr>
          <w:szCs w:val="28"/>
        </w:rPr>
        <w:t>5.2.8.</w:t>
      </w:r>
      <w:r w:rsidRPr="00BE6458">
        <w:rPr>
          <w:szCs w:val="28"/>
        </w:rPr>
        <w:t xml:space="preserve"> принимать вопреки установленному порядку почетные </w:t>
      </w:r>
      <w:r>
        <w:rPr>
          <w:szCs w:val="28"/>
        </w:rPr>
        <w:br/>
      </w:r>
      <w:r w:rsidRPr="00BE6458">
        <w:rPr>
          <w:szCs w:val="28"/>
        </w:rPr>
        <w:t xml:space="preserve">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w:t>
      </w:r>
      <w:r>
        <w:rPr>
          <w:szCs w:val="28"/>
        </w:rPr>
        <w:br/>
      </w:r>
      <w:r w:rsidRPr="00BE6458">
        <w:rPr>
          <w:szCs w:val="28"/>
        </w:rPr>
        <w:t>и других организаций;</w:t>
      </w:r>
    </w:p>
    <w:p w:rsidR="006D2AAC" w:rsidRPr="00BE6458" w:rsidRDefault="006D2AAC" w:rsidP="006D2AAC">
      <w:pPr>
        <w:widowControl/>
        <w:autoSpaceDE/>
        <w:autoSpaceDN/>
        <w:adjustRightInd/>
        <w:contextualSpacing w:val="0"/>
        <w:rPr>
          <w:szCs w:val="28"/>
        </w:rPr>
      </w:pPr>
      <w:r>
        <w:rPr>
          <w:szCs w:val="28"/>
        </w:rPr>
        <w:t>5.2.9.</w:t>
      </w:r>
      <w:r w:rsidRPr="00BE6458">
        <w:rPr>
          <w:szCs w:val="28"/>
        </w:rPr>
        <w:t xml:space="preserve">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w:t>
      </w:r>
      <w:r>
        <w:rPr>
          <w:szCs w:val="28"/>
        </w:rPr>
        <w:br/>
      </w:r>
      <w:r w:rsidRPr="00BE6458">
        <w:rPr>
          <w:szCs w:val="28"/>
        </w:rPr>
        <w:t xml:space="preserve">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w:t>
      </w:r>
      <w:r>
        <w:rPr>
          <w:szCs w:val="28"/>
        </w:rPr>
        <w:br/>
      </w:r>
      <w:r w:rsidRPr="00BE6458">
        <w:rPr>
          <w:szCs w:val="28"/>
        </w:rPr>
        <w:t>с государственными или муниципальными органами иностранных государств, международными или иностранными организациями;</w:t>
      </w:r>
    </w:p>
    <w:p w:rsidR="006D2AAC" w:rsidRPr="00BE6458" w:rsidRDefault="006D2AAC" w:rsidP="006D2AAC">
      <w:pPr>
        <w:widowControl/>
        <w:autoSpaceDE/>
        <w:autoSpaceDN/>
        <w:adjustRightInd/>
        <w:contextualSpacing w:val="0"/>
        <w:rPr>
          <w:szCs w:val="28"/>
        </w:rPr>
      </w:pPr>
      <w:r>
        <w:rPr>
          <w:szCs w:val="28"/>
        </w:rPr>
        <w:t>5.2.10.</w:t>
      </w:r>
      <w:r w:rsidRPr="00BE6458">
        <w:rPr>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D2AAC" w:rsidRPr="00BE6458" w:rsidRDefault="006D2AAC" w:rsidP="006D2AAC">
      <w:pPr>
        <w:widowControl/>
        <w:autoSpaceDE/>
        <w:autoSpaceDN/>
        <w:adjustRightInd/>
        <w:contextualSpacing w:val="0"/>
        <w:rPr>
          <w:szCs w:val="28"/>
        </w:rPr>
      </w:pPr>
      <w:r>
        <w:rPr>
          <w:szCs w:val="28"/>
        </w:rPr>
        <w:t xml:space="preserve">5.2.11. </w:t>
      </w:r>
      <w:r w:rsidRPr="00BE6458">
        <w:rPr>
          <w:szCs w:val="28"/>
        </w:rPr>
        <w:t xml:space="preserve">разглашать или использовать в целях, не связанных </w:t>
      </w:r>
      <w:r>
        <w:rPr>
          <w:szCs w:val="28"/>
        </w:rPr>
        <w:br/>
      </w:r>
      <w:r w:rsidRPr="00BE6458">
        <w:rPr>
          <w:szCs w:val="28"/>
        </w:rPr>
        <w:t>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D2AAC" w:rsidRPr="00BE6458" w:rsidRDefault="006D2AAC" w:rsidP="006D2AAC">
      <w:pPr>
        <w:widowControl/>
        <w:autoSpaceDE/>
        <w:autoSpaceDN/>
        <w:adjustRightInd/>
        <w:contextualSpacing w:val="0"/>
        <w:rPr>
          <w:szCs w:val="28"/>
        </w:rPr>
      </w:pPr>
      <w:r>
        <w:rPr>
          <w:szCs w:val="28"/>
        </w:rPr>
        <w:t>5.</w:t>
      </w:r>
      <w:r w:rsidRPr="00BE6458">
        <w:rPr>
          <w:szCs w:val="28"/>
        </w:rPr>
        <w:t xml:space="preserve">3. Лица, замещающие муниципальную должность, обязаны представлять сведения о своих доходах, об имуществе и обязательствах имущественного характера, а также сведения о доходах, об имуществе </w:t>
      </w:r>
      <w:r>
        <w:rPr>
          <w:szCs w:val="28"/>
        </w:rPr>
        <w:br/>
      </w:r>
      <w:r w:rsidRPr="00BE6458">
        <w:rPr>
          <w:szCs w:val="28"/>
        </w:rPr>
        <w:t xml:space="preserve">и обязательствах имущественного характера своих супруг (супругов) </w:t>
      </w:r>
      <w:r>
        <w:rPr>
          <w:szCs w:val="28"/>
        </w:rPr>
        <w:br/>
      </w:r>
      <w:r w:rsidRPr="00BE6458">
        <w:rPr>
          <w:szCs w:val="28"/>
        </w:rPr>
        <w:t>и несовершеннолетних детей.</w:t>
      </w:r>
    </w:p>
    <w:p w:rsidR="006D2AAC" w:rsidRPr="00BE6458" w:rsidRDefault="006D2AAC" w:rsidP="006D2AAC">
      <w:pPr>
        <w:widowControl/>
        <w:autoSpaceDE/>
        <w:autoSpaceDN/>
        <w:adjustRightInd/>
        <w:contextualSpacing w:val="0"/>
        <w:rPr>
          <w:szCs w:val="28"/>
        </w:rPr>
      </w:pPr>
      <w:r>
        <w:rPr>
          <w:szCs w:val="28"/>
        </w:rPr>
        <w:t>5.</w:t>
      </w:r>
      <w:r w:rsidRPr="00BE6458">
        <w:rPr>
          <w:szCs w:val="28"/>
        </w:rPr>
        <w:t xml:space="preserve">4. Лица, замещающие муниципальную должность на постоянной основе, обязаны представлять сведения о своих расходах, а также о расходах </w:t>
      </w:r>
      <w:r w:rsidRPr="00BE6458">
        <w:rPr>
          <w:szCs w:val="28"/>
        </w:rPr>
        <w:lastRenderedPageBreak/>
        <w:t>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D2AAC" w:rsidRPr="00BE6458" w:rsidRDefault="006D2AAC" w:rsidP="006D2AAC">
      <w:pPr>
        <w:widowControl/>
        <w:autoSpaceDE/>
        <w:autoSpaceDN/>
        <w:adjustRightInd/>
        <w:contextualSpacing w:val="0"/>
        <w:rPr>
          <w:szCs w:val="28"/>
        </w:rPr>
      </w:pPr>
      <w:r>
        <w:rPr>
          <w:szCs w:val="28"/>
        </w:rPr>
        <w:t>5.</w:t>
      </w:r>
      <w:r w:rsidRPr="00BE6458">
        <w:rPr>
          <w:szCs w:val="28"/>
        </w:rPr>
        <w:t>5. Лица, замещающие муниципальную должность, обязаны принять меры по предотвращению и (или) урегулированию конфликта интересов, стороной которого они являются.</w:t>
      </w:r>
    </w:p>
    <w:p w:rsidR="006D2AAC" w:rsidRPr="00BE6458" w:rsidRDefault="006D2AAC" w:rsidP="006D2AAC">
      <w:pPr>
        <w:widowControl/>
        <w:autoSpaceDE/>
        <w:autoSpaceDN/>
        <w:adjustRightInd/>
        <w:contextualSpacing w:val="0"/>
        <w:rPr>
          <w:szCs w:val="28"/>
        </w:rPr>
      </w:pPr>
      <w:r>
        <w:rPr>
          <w:szCs w:val="28"/>
        </w:rPr>
        <w:t>5.</w:t>
      </w:r>
      <w:r w:rsidRPr="00BE6458">
        <w:rPr>
          <w:szCs w:val="28"/>
        </w:rPr>
        <w:t xml:space="preserve">6. Лица, замещающие муниципальную должность и являющиеся работодателями муниципальных служащих, если им стало известно </w:t>
      </w:r>
      <w:r>
        <w:rPr>
          <w:szCs w:val="28"/>
        </w:rPr>
        <w:br/>
      </w:r>
      <w:r w:rsidRPr="00BE6458">
        <w:rPr>
          <w:szCs w:val="28"/>
        </w:rPr>
        <w:t>о возникновении у муниципального служащего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6D2AAC" w:rsidRPr="00BE6458" w:rsidRDefault="006D2AAC" w:rsidP="006D2AAC">
      <w:pPr>
        <w:widowControl/>
        <w:autoSpaceDE/>
        <w:autoSpaceDN/>
        <w:adjustRightInd/>
        <w:contextualSpacing w:val="0"/>
        <w:rPr>
          <w:szCs w:val="28"/>
        </w:rPr>
      </w:pPr>
      <w:r w:rsidRPr="00BE6458">
        <w:rPr>
          <w:szCs w:val="28"/>
        </w:rPr>
        <w:t xml:space="preserve">Лица, замещающие муниципальную должность, которым стало известно о возникновении у подчиненных им лиц личной заинтересованности, которая приводит или может привести к конфликту интересов, подлежат увольнению (освобождению от должности) в связи с утратой доверия в случае непринятия лицами, замещающими муниципальную должность, мер по предотвращению </w:t>
      </w:r>
      <w:r>
        <w:rPr>
          <w:szCs w:val="28"/>
        </w:rPr>
        <w:br/>
      </w:r>
      <w:r w:rsidRPr="00BE6458">
        <w:rPr>
          <w:szCs w:val="28"/>
        </w:rPr>
        <w:t>и (или) урегулированию конфликта интересов, стороной которого являются подчиненные им лица.</w:t>
      </w:r>
    </w:p>
    <w:p w:rsidR="006D2AAC" w:rsidRPr="00BE6458" w:rsidRDefault="006D2AAC" w:rsidP="006D2AAC">
      <w:pPr>
        <w:widowControl/>
        <w:autoSpaceDE/>
        <w:autoSpaceDN/>
        <w:adjustRightInd/>
        <w:contextualSpacing w:val="0"/>
        <w:rPr>
          <w:szCs w:val="28"/>
        </w:rPr>
      </w:pPr>
    </w:p>
    <w:p w:rsidR="006D2AAC" w:rsidRPr="00BE6458" w:rsidRDefault="006D2AAC" w:rsidP="006D2AAC">
      <w:pPr>
        <w:widowControl/>
        <w:autoSpaceDE/>
        <w:autoSpaceDN/>
        <w:adjustRightInd/>
        <w:contextualSpacing w:val="0"/>
        <w:rPr>
          <w:szCs w:val="28"/>
        </w:rPr>
      </w:pPr>
      <w:r>
        <w:rPr>
          <w:szCs w:val="28"/>
        </w:rPr>
        <w:t>6</w:t>
      </w:r>
      <w:r w:rsidRPr="00BE6458">
        <w:rPr>
          <w:szCs w:val="28"/>
        </w:rPr>
        <w:t>. О</w:t>
      </w:r>
      <w:r>
        <w:rPr>
          <w:szCs w:val="28"/>
        </w:rPr>
        <w:t xml:space="preserve">ГРАНИЧЕНИЯ, НАЛАГАЕМЫЕ НА ГРАЖДАНИНА, ЗАМЕЩАВШЕГО ДОЛЖНОСТЬ МУНИЦИПАЛЬНОЙ СЛУЖБЫ, ПРИ ЗАКЛЮЧЕНИИ ИМ ТРУДОВОГО ИЛИ ГРАЖДАНСКО-ПРАВОВОГО ДОГОВОРА </w:t>
      </w:r>
    </w:p>
    <w:p w:rsidR="006D2AAC" w:rsidRPr="00BE6458" w:rsidRDefault="006D2AAC" w:rsidP="006D2AAC">
      <w:pPr>
        <w:widowControl/>
        <w:autoSpaceDE/>
        <w:autoSpaceDN/>
        <w:adjustRightInd/>
        <w:contextualSpacing w:val="0"/>
        <w:rPr>
          <w:szCs w:val="28"/>
        </w:rPr>
      </w:pPr>
    </w:p>
    <w:p w:rsidR="006D2AAC" w:rsidRPr="00BE6458" w:rsidRDefault="006D2AAC" w:rsidP="006D2AAC">
      <w:pPr>
        <w:widowControl/>
        <w:autoSpaceDE/>
        <w:autoSpaceDN/>
        <w:adjustRightInd/>
        <w:contextualSpacing w:val="0"/>
        <w:rPr>
          <w:szCs w:val="28"/>
        </w:rPr>
      </w:pPr>
      <w:r>
        <w:rPr>
          <w:szCs w:val="28"/>
        </w:rPr>
        <w:t>6.</w:t>
      </w:r>
      <w:r w:rsidRPr="00BE6458">
        <w:rPr>
          <w:szCs w:val="28"/>
        </w:rPr>
        <w:t xml:space="preserve">1. Гражданин, замещавший должность муниципальной службы, включенную в перечень, установленный нормативными правовыми актами муниципального образования, в течение двух лет после увольнения </w:t>
      </w:r>
      <w:r>
        <w:rPr>
          <w:szCs w:val="28"/>
        </w:rPr>
        <w:br/>
      </w:r>
      <w:r w:rsidRPr="00BE6458">
        <w:rPr>
          <w:szCs w:val="28"/>
        </w:rPr>
        <w:t xml:space="preserve">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w:t>
      </w:r>
      <w:r>
        <w:rPr>
          <w:szCs w:val="28"/>
        </w:rPr>
        <w:br/>
      </w:r>
      <w:r w:rsidRPr="00BE6458">
        <w:rPr>
          <w:szCs w:val="28"/>
        </w:rPr>
        <w:t xml:space="preserve">в должностные (служебные) обязанности муниципального служащего, </w:t>
      </w:r>
      <w:r>
        <w:rPr>
          <w:szCs w:val="28"/>
        </w:rPr>
        <w:br/>
      </w:r>
      <w:r w:rsidRPr="00BE6458">
        <w:rPr>
          <w:szCs w:val="28"/>
        </w:rPr>
        <w:t xml:space="preserve">с согласия соответствующей комиссии по соблюдению требований </w:t>
      </w:r>
      <w:r>
        <w:rPr>
          <w:szCs w:val="28"/>
        </w:rPr>
        <w:br/>
      </w:r>
      <w:r w:rsidRPr="00BE6458">
        <w:rPr>
          <w:szCs w:val="28"/>
        </w:rPr>
        <w:t xml:space="preserve">к служебному поведению государственных или муниципальных служащих </w:t>
      </w:r>
      <w:r>
        <w:rPr>
          <w:szCs w:val="28"/>
        </w:rPr>
        <w:br/>
      </w:r>
      <w:r w:rsidRPr="00BE6458">
        <w:rPr>
          <w:szCs w:val="28"/>
        </w:rPr>
        <w:t>и урегулированию конфликта интересов.</w:t>
      </w:r>
    </w:p>
    <w:p w:rsidR="006D2AAC" w:rsidRPr="00BE6458" w:rsidRDefault="006D2AAC" w:rsidP="006D2AAC">
      <w:pPr>
        <w:widowControl/>
        <w:autoSpaceDE/>
        <w:autoSpaceDN/>
        <w:adjustRightInd/>
        <w:contextualSpacing w:val="0"/>
        <w:rPr>
          <w:szCs w:val="28"/>
        </w:rPr>
      </w:pPr>
      <w:r>
        <w:rPr>
          <w:szCs w:val="28"/>
        </w:rPr>
        <w:t>6.</w:t>
      </w:r>
      <w:r w:rsidRPr="00BE6458">
        <w:rPr>
          <w:szCs w:val="28"/>
        </w:rPr>
        <w:t xml:space="preserve">2. Гражданин, замещавший должности муниципальной службы, перечень которых устанавливается нормативными правовыми актами муниципального образования, в течение двух лет после увольнения </w:t>
      </w:r>
      <w:r>
        <w:rPr>
          <w:szCs w:val="28"/>
        </w:rPr>
        <w:br/>
      </w:r>
      <w:r w:rsidRPr="00BE6458">
        <w:rPr>
          <w:szCs w:val="28"/>
        </w:rPr>
        <w:t>с муниципальной службы обязан при заключении трудовых или гражданско-</w:t>
      </w:r>
      <w:r w:rsidRPr="00BE6458">
        <w:rPr>
          <w:szCs w:val="28"/>
        </w:rPr>
        <w:lastRenderedPageBreak/>
        <w:t>правовых договоров на выполнение работ (оказание услуг), сообщать работодателю сведения о последнем месте своей службы.</w:t>
      </w:r>
    </w:p>
    <w:p w:rsidR="006D2AAC" w:rsidRPr="00BE6458" w:rsidRDefault="006D2AAC" w:rsidP="006D2AAC">
      <w:pPr>
        <w:widowControl/>
        <w:autoSpaceDE/>
        <w:autoSpaceDN/>
        <w:adjustRightInd/>
        <w:contextualSpacing w:val="0"/>
        <w:rPr>
          <w:szCs w:val="28"/>
        </w:rPr>
      </w:pPr>
      <w:r w:rsidRPr="00BE6458">
        <w:rPr>
          <w:szCs w:val="28"/>
        </w:rPr>
        <w:t>Несоблюдение гражданином, замещавшим муниципальной службы, перечень которых устанавливается нормативными правовыми актами муниципального образования, после увольнения с муниципальной службы требования, предусмотренного настоящим Положением, влечет прекращение трудового или гражданско-правового договора на выполнение работ (оказание услуг), заключенного с указанным гражданином.</w:t>
      </w:r>
    </w:p>
    <w:p w:rsidR="006D2AAC" w:rsidRPr="00BE6458" w:rsidRDefault="006D2AAC" w:rsidP="006D2AAC">
      <w:pPr>
        <w:widowControl/>
        <w:autoSpaceDE/>
        <w:autoSpaceDN/>
        <w:adjustRightInd/>
        <w:contextualSpacing w:val="0"/>
        <w:rPr>
          <w:szCs w:val="28"/>
        </w:rPr>
      </w:pPr>
    </w:p>
    <w:p w:rsidR="006D2AAC" w:rsidRPr="00BE6458" w:rsidRDefault="006D2AAC" w:rsidP="006D2AAC">
      <w:pPr>
        <w:widowControl/>
        <w:autoSpaceDE/>
        <w:autoSpaceDN/>
        <w:adjustRightInd/>
        <w:contextualSpacing w:val="0"/>
        <w:rPr>
          <w:szCs w:val="28"/>
        </w:rPr>
      </w:pPr>
      <w:r>
        <w:rPr>
          <w:szCs w:val="28"/>
        </w:rPr>
        <w:t>7</w:t>
      </w:r>
      <w:r w:rsidRPr="00BE6458">
        <w:rPr>
          <w:szCs w:val="28"/>
        </w:rPr>
        <w:t>. О</w:t>
      </w:r>
      <w:r>
        <w:rPr>
          <w:szCs w:val="28"/>
        </w:rPr>
        <w:t xml:space="preserve">ТВЕТСТВЕННОСТЬ ЛИЦ, ЗАМЕЩАЮЩИХ МУНИЦИПАЛЬНЫЕ ДОЛЖНОСТИ </w:t>
      </w:r>
    </w:p>
    <w:p w:rsidR="006D2AAC" w:rsidRPr="00BE6458" w:rsidRDefault="006D2AAC" w:rsidP="006D2AAC">
      <w:pPr>
        <w:widowControl/>
        <w:autoSpaceDE/>
        <w:autoSpaceDN/>
        <w:adjustRightInd/>
        <w:contextualSpacing w:val="0"/>
        <w:rPr>
          <w:szCs w:val="28"/>
        </w:rPr>
      </w:pPr>
    </w:p>
    <w:p w:rsidR="006D2AAC" w:rsidRDefault="006D2AAC" w:rsidP="006D2AAC">
      <w:pPr>
        <w:widowControl/>
        <w:autoSpaceDE/>
        <w:autoSpaceDN/>
        <w:adjustRightInd/>
        <w:contextualSpacing w:val="0"/>
      </w:pPr>
      <w:r w:rsidRPr="00BE6458">
        <w:rPr>
          <w:szCs w:val="28"/>
        </w:rPr>
        <w:t xml:space="preserve">Лица, замещающие муниципальные должности на постоянной основе, </w:t>
      </w:r>
      <w:r>
        <w:rPr>
          <w:szCs w:val="28"/>
        </w:rPr>
        <w:br/>
      </w:r>
      <w:r w:rsidRPr="00BE6458">
        <w:rPr>
          <w:szCs w:val="28"/>
        </w:rPr>
        <w:t xml:space="preserve">и муниципальные служащие, нарушившие запреты, ограничения </w:t>
      </w:r>
      <w:r>
        <w:rPr>
          <w:szCs w:val="28"/>
        </w:rPr>
        <w:br/>
      </w:r>
      <w:r w:rsidRPr="00BE6458">
        <w:rPr>
          <w:szCs w:val="28"/>
        </w:rPr>
        <w:t>и обязанности, установленные настоящим Положением,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br w:type="page"/>
      </w:r>
    </w:p>
    <w:p w:rsidR="0067116E" w:rsidRDefault="0067116E"/>
    <w:sectPr w:rsidR="0067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4A"/>
    <w:rsid w:val="0067116E"/>
    <w:rsid w:val="006D2AAC"/>
    <w:rsid w:val="007A1AFA"/>
    <w:rsid w:val="009D3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2CC8"/>
  <w15:chartTrackingRefBased/>
  <w15:docId w15:val="{8676A78C-9377-4C7E-A8F2-F00A8BF9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AAC"/>
    <w:pPr>
      <w:widowControl w:val="0"/>
      <w:autoSpaceDE w:val="0"/>
      <w:autoSpaceDN w:val="0"/>
      <w:adjustRightInd w:val="0"/>
      <w:spacing w:after="0" w:line="240" w:lineRule="auto"/>
      <w:ind w:firstLine="709"/>
      <w:contextualSpacing/>
      <w:jc w:val="both"/>
    </w:pPr>
    <w:rPr>
      <w:rFonts w:ascii="Times New Roman" w:eastAsia="Times New Roman" w:hAnsi="Times New Roman" w:cs="Times New Roman"/>
      <w:color w:val="000000" w:themeColor="tex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4645</Words>
  <Characters>26482</Characters>
  <Application>Microsoft Office Word</Application>
  <DocSecurity>0</DocSecurity>
  <Lines>220</Lines>
  <Paragraphs>62</Paragraphs>
  <ScaleCrop>false</ScaleCrop>
  <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2022-06-28T06:09:00Z</dcterms:created>
  <dcterms:modified xsi:type="dcterms:W3CDTF">2022-06-28T06:12:00Z</dcterms:modified>
</cp:coreProperties>
</file>